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4E1E0" w14:textId="77777777" w:rsidR="008F056F" w:rsidRDefault="008F056F" w:rsidP="008F056F">
      <w:pPr>
        <w:spacing w:after="0" w:line="240" w:lineRule="auto"/>
        <w:jc w:val="center"/>
        <w:rPr>
          <w:b/>
          <w:sz w:val="44"/>
          <w:szCs w:val="44"/>
        </w:rPr>
      </w:pPr>
      <w:r>
        <w:rPr>
          <w:b/>
          <w:sz w:val="44"/>
          <w:szCs w:val="44"/>
        </w:rPr>
        <w:t>UMKC</w:t>
      </w:r>
    </w:p>
    <w:p w14:paraId="338A06B9" w14:textId="77777777" w:rsidR="008F056F" w:rsidRDefault="008F056F" w:rsidP="008F056F">
      <w:pPr>
        <w:spacing w:after="0" w:line="240" w:lineRule="auto"/>
        <w:jc w:val="center"/>
        <w:rPr>
          <w:b/>
          <w:sz w:val="44"/>
          <w:szCs w:val="44"/>
        </w:rPr>
      </w:pPr>
      <w:r>
        <w:rPr>
          <w:b/>
          <w:sz w:val="44"/>
          <w:szCs w:val="44"/>
        </w:rPr>
        <w:t>Neighborhood Advisory Council</w:t>
      </w:r>
    </w:p>
    <w:p w14:paraId="5414D5EE" w14:textId="39B68C6A" w:rsidR="008F056F" w:rsidRPr="008F056F" w:rsidRDefault="008E0CAF" w:rsidP="008F056F">
      <w:pPr>
        <w:spacing w:after="0" w:line="240" w:lineRule="auto"/>
        <w:jc w:val="center"/>
        <w:rPr>
          <w:b/>
          <w:sz w:val="40"/>
          <w:szCs w:val="40"/>
        </w:rPr>
      </w:pPr>
      <w:r>
        <w:rPr>
          <w:b/>
          <w:sz w:val="40"/>
          <w:szCs w:val="40"/>
        </w:rPr>
        <w:t>February 1, 2017</w:t>
      </w:r>
    </w:p>
    <w:p w14:paraId="3E5FF20A" w14:textId="438C8FB5" w:rsidR="008F056F" w:rsidRPr="008F056F" w:rsidRDefault="008F056F" w:rsidP="008F056F">
      <w:pPr>
        <w:spacing w:after="0" w:line="240" w:lineRule="auto"/>
        <w:jc w:val="center"/>
        <w:rPr>
          <w:b/>
          <w:sz w:val="40"/>
          <w:szCs w:val="40"/>
        </w:rPr>
      </w:pPr>
      <w:r w:rsidRPr="008F056F">
        <w:rPr>
          <w:b/>
          <w:sz w:val="40"/>
          <w:szCs w:val="40"/>
        </w:rPr>
        <w:t>6:00 p.m. – 7:</w:t>
      </w:r>
      <w:r w:rsidR="008E0CAF">
        <w:rPr>
          <w:b/>
          <w:sz w:val="40"/>
          <w:szCs w:val="40"/>
        </w:rPr>
        <w:t>3</w:t>
      </w:r>
      <w:r w:rsidRPr="008F056F">
        <w:rPr>
          <w:b/>
          <w:sz w:val="40"/>
          <w:szCs w:val="40"/>
        </w:rPr>
        <w:t>0 p.m.</w:t>
      </w:r>
    </w:p>
    <w:p w14:paraId="01D536AA" w14:textId="0271FDFB" w:rsidR="008F056F" w:rsidRDefault="008F056F" w:rsidP="008F056F">
      <w:pPr>
        <w:spacing w:after="0" w:line="240" w:lineRule="auto"/>
        <w:jc w:val="center"/>
        <w:rPr>
          <w:b/>
          <w:sz w:val="40"/>
          <w:szCs w:val="40"/>
        </w:rPr>
      </w:pPr>
      <w:r w:rsidRPr="008F056F">
        <w:rPr>
          <w:b/>
          <w:sz w:val="40"/>
          <w:szCs w:val="40"/>
        </w:rPr>
        <w:t xml:space="preserve">Facilitated by </w:t>
      </w:r>
      <w:r w:rsidR="008E0CAF">
        <w:rPr>
          <w:b/>
          <w:sz w:val="40"/>
          <w:szCs w:val="40"/>
        </w:rPr>
        <w:t>Dee Evans/</w:t>
      </w:r>
      <w:r w:rsidRPr="008F056F">
        <w:rPr>
          <w:b/>
          <w:sz w:val="40"/>
          <w:szCs w:val="40"/>
        </w:rPr>
        <w:t>Bruce A Chladny</w:t>
      </w:r>
    </w:p>
    <w:p w14:paraId="6B9EC0BE" w14:textId="77777777" w:rsidR="008F056F" w:rsidRDefault="008F056F" w:rsidP="008F056F">
      <w:pPr>
        <w:spacing w:after="0" w:line="240" w:lineRule="auto"/>
        <w:jc w:val="center"/>
        <w:rPr>
          <w:b/>
          <w:sz w:val="16"/>
          <w:szCs w:val="16"/>
        </w:rPr>
      </w:pPr>
    </w:p>
    <w:p w14:paraId="579C5070" w14:textId="77777777" w:rsidR="00C80C08" w:rsidRPr="004054D2" w:rsidRDefault="00C80C08" w:rsidP="008F056F">
      <w:pPr>
        <w:spacing w:after="0" w:line="240" w:lineRule="auto"/>
        <w:jc w:val="center"/>
        <w:rPr>
          <w:b/>
          <w:sz w:val="16"/>
          <w:szCs w:val="16"/>
        </w:rPr>
      </w:pPr>
    </w:p>
    <w:p w14:paraId="44552094" w14:textId="77777777" w:rsidR="008F056F" w:rsidRPr="008F056F" w:rsidRDefault="008F056F" w:rsidP="008F056F">
      <w:pPr>
        <w:spacing w:after="0" w:line="240" w:lineRule="auto"/>
        <w:rPr>
          <w:b/>
          <w:sz w:val="28"/>
          <w:szCs w:val="28"/>
        </w:rPr>
      </w:pPr>
      <w:r w:rsidRPr="008F056F">
        <w:rPr>
          <w:b/>
          <w:sz w:val="28"/>
          <w:szCs w:val="28"/>
        </w:rPr>
        <w:t>NAC Members in Attendance</w:t>
      </w:r>
    </w:p>
    <w:p w14:paraId="7E3A6073" w14:textId="20932160" w:rsidR="008E0CAF" w:rsidRDefault="008E0CAF" w:rsidP="008E0CAF">
      <w:pPr>
        <w:spacing w:after="0" w:line="240" w:lineRule="auto"/>
        <w:ind w:firstLine="720"/>
        <w:rPr>
          <w:sz w:val="28"/>
          <w:szCs w:val="28"/>
        </w:rPr>
      </w:pPr>
      <w:r>
        <w:rPr>
          <w:sz w:val="28"/>
          <w:szCs w:val="28"/>
        </w:rPr>
        <w:t>Kathleen</w:t>
      </w:r>
      <w:r w:rsidRPr="008F056F">
        <w:rPr>
          <w:sz w:val="28"/>
          <w:szCs w:val="28"/>
        </w:rPr>
        <w:t xml:space="preserve"> Arthur </w:t>
      </w:r>
    </w:p>
    <w:p w14:paraId="6B63E347" w14:textId="3E5C2478" w:rsidR="00B21F2C" w:rsidRDefault="00B21F2C" w:rsidP="008E0CAF">
      <w:pPr>
        <w:spacing w:after="0" w:line="240" w:lineRule="auto"/>
        <w:ind w:firstLine="720"/>
        <w:rPr>
          <w:sz w:val="28"/>
          <w:szCs w:val="28"/>
        </w:rPr>
      </w:pPr>
      <w:r>
        <w:rPr>
          <w:sz w:val="28"/>
          <w:szCs w:val="28"/>
        </w:rPr>
        <w:t>Les Cline</w:t>
      </w:r>
    </w:p>
    <w:p w14:paraId="4EFB5CF9" w14:textId="1C2AAB81" w:rsidR="00B21F2C" w:rsidRDefault="00B21F2C" w:rsidP="00B21F2C">
      <w:pPr>
        <w:spacing w:after="0" w:line="240" w:lineRule="auto"/>
        <w:ind w:firstLine="720"/>
        <w:rPr>
          <w:sz w:val="28"/>
          <w:szCs w:val="28"/>
        </w:rPr>
      </w:pPr>
      <w:r>
        <w:rPr>
          <w:sz w:val="28"/>
          <w:szCs w:val="28"/>
        </w:rPr>
        <w:t>Pat Gallagher</w:t>
      </w:r>
    </w:p>
    <w:p w14:paraId="7D6E7121" w14:textId="77777777" w:rsidR="008E0CAF" w:rsidRDefault="008E0CAF" w:rsidP="008E0CAF">
      <w:pPr>
        <w:spacing w:after="0" w:line="240" w:lineRule="auto"/>
        <w:ind w:firstLine="720"/>
        <w:rPr>
          <w:sz w:val="28"/>
          <w:szCs w:val="28"/>
        </w:rPr>
      </w:pPr>
      <w:r w:rsidRPr="008F056F">
        <w:rPr>
          <w:sz w:val="28"/>
          <w:szCs w:val="28"/>
        </w:rPr>
        <w:t>Martha Hogerty</w:t>
      </w:r>
    </w:p>
    <w:p w14:paraId="43CBA922" w14:textId="53DB7661" w:rsidR="008F056F" w:rsidRPr="008F056F" w:rsidRDefault="008F056F" w:rsidP="00FE0399">
      <w:pPr>
        <w:spacing w:after="0" w:line="240" w:lineRule="auto"/>
        <w:ind w:firstLine="720"/>
        <w:rPr>
          <w:sz w:val="28"/>
          <w:szCs w:val="28"/>
        </w:rPr>
      </w:pPr>
      <w:r w:rsidRPr="008F056F">
        <w:rPr>
          <w:sz w:val="28"/>
          <w:szCs w:val="28"/>
        </w:rPr>
        <w:t>Renee Neades</w:t>
      </w:r>
    </w:p>
    <w:p w14:paraId="4668B909" w14:textId="2126700A" w:rsidR="008F056F" w:rsidRPr="008F056F" w:rsidRDefault="008F056F" w:rsidP="001B719C">
      <w:pPr>
        <w:spacing w:after="0" w:line="240" w:lineRule="auto"/>
        <w:rPr>
          <w:sz w:val="28"/>
          <w:szCs w:val="28"/>
        </w:rPr>
      </w:pPr>
      <w:r w:rsidRPr="008F056F">
        <w:rPr>
          <w:sz w:val="28"/>
          <w:szCs w:val="28"/>
        </w:rPr>
        <w:tab/>
      </w:r>
      <w:r w:rsidR="00B21F2C">
        <w:rPr>
          <w:sz w:val="28"/>
          <w:szCs w:val="28"/>
        </w:rPr>
        <w:t>Jason Pryor</w:t>
      </w:r>
    </w:p>
    <w:p w14:paraId="431D142A" w14:textId="77777777" w:rsidR="004924B0" w:rsidRPr="008F056F" w:rsidRDefault="004924B0" w:rsidP="004924B0">
      <w:pPr>
        <w:spacing w:after="0" w:line="240" w:lineRule="auto"/>
        <w:ind w:firstLine="720"/>
        <w:rPr>
          <w:sz w:val="28"/>
          <w:szCs w:val="28"/>
        </w:rPr>
      </w:pPr>
      <w:r>
        <w:rPr>
          <w:sz w:val="28"/>
          <w:szCs w:val="28"/>
        </w:rPr>
        <w:t>Ben Randall</w:t>
      </w:r>
    </w:p>
    <w:p w14:paraId="7017A15B" w14:textId="540B029E" w:rsidR="004924B0" w:rsidRPr="008F056F" w:rsidRDefault="004924B0" w:rsidP="004924B0">
      <w:pPr>
        <w:spacing w:after="0" w:line="240" w:lineRule="auto"/>
        <w:ind w:firstLine="720"/>
        <w:rPr>
          <w:sz w:val="28"/>
          <w:szCs w:val="28"/>
        </w:rPr>
      </w:pPr>
      <w:r w:rsidRPr="008F056F">
        <w:rPr>
          <w:sz w:val="28"/>
          <w:szCs w:val="28"/>
        </w:rPr>
        <w:t>Terry Rodeghier</w:t>
      </w:r>
    </w:p>
    <w:p w14:paraId="000292A6" w14:textId="77777777" w:rsidR="00FE0399" w:rsidRDefault="00FE0399" w:rsidP="00FE0399">
      <w:pPr>
        <w:spacing w:after="0" w:line="240" w:lineRule="auto"/>
        <w:ind w:firstLine="720"/>
        <w:rPr>
          <w:sz w:val="28"/>
          <w:szCs w:val="28"/>
        </w:rPr>
      </w:pPr>
      <w:r w:rsidRPr="008F056F">
        <w:rPr>
          <w:sz w:val="28"/>
          <w:szCs w:val="28"/>
        </w:rPr>
        <w:t>Jim Wanser</w:t>
      </w:r>
    </w:p>
    <w:p w14:paraId="2B014731" w14:textId="0376489C" w:rsidR="008F056F" w:rsidRPr="004054D2" w:rsidRDefault="008F056F" w:rsidP="008F056F">
      <w:pPr>
        <w:spacing w:after="0" w:line="240" w:lineRule="auto"/>
        <w:rPr>
          <w:sz w:val="16"/>
          <w:szCs w:val="16"/>
        </w:rPr>
      </w:pPr>
      <w:r w:rsidRPr="008F056F">
        <w:rPr>
          <w:sz w:val="28"/>
          <w:szCs w:val="28"/>
        </w:rPr>
        <w:tab/>
      </w:r>
    </w:p>
    <w:p w14:paraId="6B14DAEB" w14:textId="77777777" w:rsidR="008F056F" w:rsidRPr="008F056F" w:rsidRDefault="008F056F" w:rsidP="008F056F">
      <w:pPr>
        <w:spacing w:after="0" w:line="240" w:lineRule="auto"/>
        <w:rPr>
          <w:b/>
          <w:sz w:val="28"/>
          <w:szCs w:val="28"/>
        </w:rPr>
      </w:pPr>
      <w:r w:rsidRPr="008F056F">
        <w:rPr>
          <w:b/>
          <w:sz w:val="28"/>
          <w:szCs w:val="28"/>
        </w:rPr>
        <w:t>NAC Members Not in Attendance</w:t>
      </w:r>
    </w:p>
    <w:p w14:paraId="743D4F22" w14:textId="77777777" w:rsidR="008E0CAF" w:rsidRDefault="008E0CAF" w:rsidP="008E0CAF">
      <w:pPr>
        <w:spacing w:after="0" w:line="240" w:lineRule="auto"/>
        <w:ind w:firstLine="720"/>
        <w:rPr>
          <w:sz w:val="28"/>
          <w:szCs w:val="28"/>
        </w:rPr>
      </w:pPr>
      <w:r>
        <w:rPr>
          <w:sz w:val="28"/>
          <w:szCs w:val="28"/>
        </w:rPr>
        <w:t>Doug Ghertner</w:t>
      </w:r>
    </w:p>
    <w:p w14:paraId="1DE1F88B" w14:textId="4314D26B" w:rsidR="008F056F" w:rsidRPr="004054D2" w:rsidRDefault="008F056F" w:rsidP="008F056F">
      <w:pPr>
        <w:spacing w:after="0" w:line="240" w:lineRule="auto"/>
        <w:rPr>
          <w:sz w:val="16"/>
          <w:szCs w:val="16"/>
        </w:rPr>
      </w:pPr>
      <w:r w:rsidRPr="008F056F">
        <w:rPr>
          <w:sz w:val="28"/>
          <w:szCs w:val="28"/>
        </w:rPr>
        <w:tab/>
      </w:r>
      <w:r w:rsidR="00894989">
        <w:rPr>
          <w:sz w:val="28"/>
          <w:szCs w:val="28"/>
        </w:rPr>
        <w:t>Navya Sane</w:t>
      </w:r>
    </w:p>
    <w:p w14:paraId="0108AD03" w14:textId="77777777" w:rsidR="008F056F" w:rsidRDefault="008F056F" w:rsidP="008F056F">
      <w:pPr>
        <w:spacing w:after="0" w:line="240" w:lineRule="auto"/>
        <w:rPr>
          <w:b/>
          <w:sz w:val="28"/>
          <w:szCs w:val="28"/>
        </w:rPr>
      </w:pPr>
      <w:r>
        <w:rPr>
          <w:b/>
          <w:sz w:val="28"/>
          <w:szCs w:val="28"/>
        </w:rPr>
        <w:t>UMKC Staff in Attendance</w:t>
      </w:r>
    </w:p>
    <w:p w14:paraId="44E20EA0" w14:textId="0EF9436F" w:rsidR="008F056F" w:rsidRDefault="008F056F" w:rsidP="004924B0">
      <w:pPr>
        <w:spacing w:after="0" w:line="240" w:lineRule="auto"/>
        <w:rPr>
          <w:sz w:val="28"/>
          <w:szCs w:val="28"/>
        </w:rPr>
      </w:pPr>
      <w:r>
        <w:rPr>
          <w:b/>
          <w:sz w:val="28"/>
          <w:szCs w:val="28"/>
        </w:rPr>
        <w:tab/>
      </w:r>
      <w:r w:rsidR="00B21F2C">
        <w:rPr>
          <w:sz w:val="28"/>
          <w:szCs w:val="28"/>
        </w:rPr>
        <w:t>Michael Bongartz</w:t>
      </w:r>
    </w:p>
    <w:p w14:paraId="5C6C7235" w14:textId="08D0C9AE" w:rsidR="008F056F" w:rsidRDefault="008F056F" w:rsidP="008F056F">
      <w:pPr>
        <w:spacing w:after="0" w:line="240" w:lineRule="auto"/>
        <w:rPr>
          <w:sz w:val="28"/>
          <w:szCs w:val="28"/>
        </w:rPr>
      </w:pPr>
      <w:r>
        <w:rPr>
          <w:sz w:val="28"/>
          <w:szCs w:val="28"/>
        </w:rPr>
        <w:tab/>
        <w:t>Dee Evans</w:t>
      </w:r>
      <w:bookmarkStart w:id="0" w:name="_GoBack"/>
      <w:bookmarkEnd w:id="0"/>
    </w:p>
    <w:p w14:paraId="70B88175" w14:textId="1A0FD4F1" w:rsidR="008F056F" w:rsidRDefault="004924B0" w:rsidP="008F056F">
      <w:pPr>
        <w:spacing w:after="0" w:line="240" w:lineRule="auto"/>
        <w:rPr>
          <w:sz w:val="28"/>
          <w:szCs w:val="28"/>
        </w:rPr>
      </w:pPr>
      <w:r>
        <w:rPr>
          <w:sz w:val="28"/>
          <w:szCs w:val="28"/>
        </w:rPr>
        <w:tab/>
      </w:r>
      <w:r w:rsidR="008F056F">
        <w:rPr>
          <w:sz w:val="28"/>
          <w:szCs w:val="28"/>
        </w:rPr>
        <w:t>Troy Lillebo</w:t>
      </w:r>
    </w:p>
    <w:p w14:paraId="6EF70314" w14:textId="77777777" w:rsidR="00B21F2C" w:rsidRDefault="008F056F" w:rsidP="008F056F">
      <w:pPr>
        <w:spacing w:after="0" w:line="240" w:lineRule="auto"/>
        <w:rPr>
          <w:sz w:val="28"/>
          <w:szCs w:val="28"/>
        </w:rPr>
      </w:pPr>
      <w:r>
        <w:rPr>
          <w:sz w:val="28"/>
          <w:szCs w:val="28"/>
        </w:rPr>
        <w:tab/>
      </w:r>
      <w:r w:rsidR="00B709D0">
        <w:rPr>
          <w:sz w:val="28"/>
          <w:szCs w:val="28"/>
        </w:rPr>
        <w:t>Sharon Lindenbaum</w:t>
      </w:r>
    </w:p>
    <w:p w14:paraId="7444A59A" w14:textId="05E65AB6" w:rsidR="008F056F" w:rsidRDefault="00B21F2C" w:rsidP="004924B0">
      <w:pPr>
        <w:spacing w:after="0" w:line="240" w:lineRule="auto"/>
        <w:rPr>
          <w:sz w:val="28"/>
          <w:szCs w:val="28"/>
        </w:rPr>
      </w:pPr>
      <w:r>
        <w:rPr>
          <w:sz w:val="28"/>
          <w:szCs w:val="28"/>
        </w:rPr>
        <w:tab/>
      </w:r>
      <w:r w:rsidR="008F056F">
        <w:rPr>
          <w:sz w:val="28"/>
          <w:szCs w:val="28"/>
        </w:rPr>
        <w:t>John Martellaro</w:t>
      </w:r>
    </w:p>
    <w:p w14:paraId="0891FB8F" w14:textId="77777777" w:rsidR="008F056F" w:rsidRDefault="008F056F" w:rsidP="008F056F">
      <w:pPr>
        <w:spacing w:after="0" w:line="240" w:lineRule="auto"/>
        <w:ind w:firstLine="720"/>
        <w:rPr>
          <w:sz w:val="28"/>
          <w:szCs w:val="28"/>
        </w:rPr>
      </w:pPr>
      <w:r>
        <w:rPr>
          <w:sz w:val="28"/>
          <w:szCs w:val="28"/>
        </w:rPr>
        <w:t>Angela McDonald</w:t>
      </w:r>
    </w:p>
    <w:p w14:paraId="1331457D" w14:textId="50137BF2" w:rsidR="00EE4015" w:rsidRDefault="008F056F" w:rsidP="008E0CAF">
      <w:pPr>
        <w:spacing w:after="0" w:line="240" w:lineRule="auto"/>
        <w:rPr>
          <w:sz w:val="28"/>
          <w:szCs w:val="28"/>
        </w:rPr>
      </w:pPr>
      <w:r>
        <w:rPr>
          <w:sz w:val="28"/>
          <w:szCs w:val="28"/>
        </w:rPr>
        <w:tab/>
      </w:r>
      <w:r w:rsidR="00EE4015">
        <w:rPr>
          <w:sz w:val="28"/>
          <w:szCs w:val="28"/>
        </w:rPr>
        <w:t>Bob Simmons</w:t>
      </w:r>
    </w:p>
    <w:p w14:paraId="21F6B507" w14:textId="108B9374" w:rsidR="003E1831" w:rsidRDefault="00B709D0" w:rsidP="00D21EDB">
      <w:pPr>
        <w:spacing w:after="0" w:line="240" w:lineRule="auto"/>
        <w:ind w:firstLine="720"/>
        <w:rPr>
          <w:sz w:val="28"/>
          <w:szCs w:val="28"/>
        </w:rPr>
      </w:pPr>
      <w:r>
        <w:rPr>
          <w:sz w:val="28"/>
          <w:szCs w:val="28"/>
        </w:rPr>
        <w:t xml:space="preserve">Dr. </w:t>
      </w:r>
      <w:r w:rsidR="004054D2">
        <w:rPr>
          <w:sz w:val="28"/>
          <w:szCs w:val="28"/>
        </w:rPr>
        <w:t>Jeff Traiger</w:t>
      </w:r>
    </w:p>
    <w:p w14:paraId="637D5547" w14:textId="77777777" w:rsidR="004054D2" w:rsidRPr="004054D2" w:rsidRDefault="004054D2" w:rsidP="004054D2">
      <w:pPr>
        <w:spacing w:after="0" w:line="240" w:lineRule="auto"/>
        <w:ind w:firstLine="720"/>
        <w:rPr>
          <w:sz w:val="16"/>
          <w:szCs w:val="16"/>
        </w:rPr>
      </w:pPr>
    </w:p>
    <w:p w14:paraId="5A3D6DB1" w14:textId="77777777" w:rsidR="004054D2" w:rsidRDefault="004054D2" w:rsidP="004054D2">
      <w:pPr>
        <w:spacing w:after="0" w:line="240" w:lineRule="auto"/>
        <w:rPr>
          <w:b/>
          <w:sz w:val="28"/>
          <w:szCs w:val="28"/>
        </w:rPr>
      </w:pPr>
      <w:r>
        <w:rPr>
          <w:b/>
          <w:sz w:val="28"/>
          <w:szCs w:val="28"/>
        </w:rPr>
        <w:t>Public in Attendance</w:t>
      </w:r>
    </w:p>
    <w:p w14:paraId="3353DB2D" w14:textId="77777777" w:rsidR="00894989" w:rsidRDefault="00894989" w:rsidP="00894989">
      <w:pPr>
        <w:spacing w:after="0" w:line="240" w:lineRule="auto"/>
        <w:ind w:firstLine="720"/>
        <w:rPr>
          <w:sz w:val="28"/>
          <w:szCs w:val="28"/>
        </w:rPr>
      </w:pPr>
      <w:r>
        <w:rPr>
          <w:sz w:val="28"/>
          <w:szCs w:val="28"/>
        </w:rPr>
        <w:t>Joshua Boehm (Presenter)</w:t>
      </w:r>
    </w:p>
    <w:p w14:paraId="2982B574" w14:textId="330C21A5" w:rsidR="00894989" w:rsidRDefault="00894989" w:rsidP="00894989">
      <w:pPr>
        <w:spacing w:after="0" w:line="240" w:lineRule="auto"/>
        <w:ind w:firstLine="720"/>
        <w:rPr>
          <w:sz w:val="28"/>
          <w:szCs w:val="28"/>
        </w:rPr>
      </w:pPr>
      <w:r>
        <w:rPr>
          <w:sz w:val="28"/>
          <w:szCs w:val="28"/>
        </w:rPr>
        <w:t>Natasha Derrington</w:t>
      </w:r>
    </w:p>
    <w:p w14:paraId="28B10111" w14:textId="1677F989" w:rsidR="00894989" w:rsidRDefault="00894989" w:rsidP="00894989">
      <w:pPr>
        <w:spacing w:after="0" w:line="240" w:lineRule="auto"/>
        <w:ind w:firstLine="720"/>
        <w:rPr>
          <w:sz w:val="28"/>
          <w:szCs w:val="28"/>
        </w:rPr>
      </w:pPr>
      <w:r>
        <w:rPr>
          <w:sz w:val="28"/>
          <w:szCs w:val="28"/>
        </w:rPr>
        <w:t>James Huss (UMKC Homes, Cohen Esrey)</w:t>
      </w:r>
    </w:p>
    <w:p w14:paraId="2B02DA9C" w14:textId="77777777" w:rsidR="00D16B3D" w:rsidRDefault="00D16B3D" w:rsidP="004054D2">
      <w:pPr>
        <w:spacing w:after="0" w:line="240" w:lineRule="auto"/>
        <w:rPr>
          <w:sz w:val="28"/>
          <w:szCs w:val="28"/>
        </w:rPr>
      </w:pPr>
    </w:p>
    <w:p w14:paraId="5C17A343" w14:textId="2D70CD24" w:rsidR="004054D2" w:rsidRDefault="004054D2" w:rsidP="004054D2">
      <w:pPr>
        <w:spacing w:after="0" w:line="240" w:lineRule="auto"/>
        <w:rPr>
          <w:sz w:val="28"/>
          <w:szCs w:val="28"/>
        </w:rPr>
      </w:pPr>
      <w:r>
        <w:rPr>
          <w:sz w:val="28"/>
          <w:szCs w:val="28"/>
        </w:rPr>
        <w:t>Meeting Convened at 6:0</w:t>
      </w:r>
      <w:r w:rsidR="004924B0">
        <w:rPr>
          <w:sz w:val="28"/>
          <w:szCs w:val="28"/>
        </w:rPr>
        <w:t>0</w:t>
      </w:r>
      <w:r>
        <w:rPr>
          <w:sz w:val="28"/>
          <w:szCs w:val="28"/>
        </w:rPr>
        <w:t xml:space="preserve"> pm</w:t>
      </w:r>
    </w:p>
    <w:p w14:paraId="11DF1D21" w14:textId="77777777" w:rsidR="007C74F4" w:rsidRDefault="007C74F4" w:rsidP="004054D2">
      <w:pPr>
        <w:spacing w:after="0" w:line="240" w:lineRule="auto"/>
        <w:rPr>
          <w:sz w:val="28"/>
          <w:szCs w:val="28"/>
        </w:rPr>
      </w:pPr>
    </w:p>
    <w:p w14:paraId="616ED8C5" w14:textId="77777777" w:rsidR="004054D2" w:rsidRDefault="004054D2" w:rsidP="005752E4">
      <w:pPr>
        <w:spacing w:after="0" w:line="240" w:lineRule="auto"/>
        <w:rPr>
          <w:b/>
          <w:sz w:val="28"/>
          <w:szCs w:val="28"/>
        </w:rPr>
      </w:pPr>
    </w:p>
    <w:p w14:paraId="5978AD56" w14:textId="77777777" w:rsidR="00087449" w:rsidRDefault="00087449" w:rsidP="005752E4">
      <w:pPr>
        <w:spacing w:after="0" w:line="240" w:lineRule="auto"/>
        <w:rPr>
          <w:b/>
          <w:sz w:val="28"/>
          <w:szCs w:val="28"/>
        </w:rPr>
      </w:pPr>
    </w:p>
    <w:p w14:paraId="48AD3FF3" w14:textId="77777777" w:rsidR="001762D4" w:rsidRDefault="001762D4" w:rsidP="005752E4">
      <w:pPr>
        <w:spacing w:after="0" w:line="240" w:lineRule="auto"/>
        <w:rPr>
          <w:b/>
          <w:sz w:val="28"/>
          <w:szCs w:val="28"/>
        </w:rPr>
      </w:pPr>
    </w:p>
    <w:p w14:paraId="027C5CC2" w14:textId="43157E86" w:rsidR="00770298" w:rsidRPr="00770298" w:rsidRDefault="00770298" w:rsidP="00770298">
      <w:pPr>
        <w:pStyle w:val="ListParagraph"/>
        <w:numPr>
          <w:ilvl w:val="0"/>
          <w:numId w:val="4"/>
        </w:numPr>
        <w:spacing w:after="0" w:line="240" w:lineRule="auto"/>
        <w:jc w:val="both"/>
        <w:rPr>
          <w:b/>
          <w:sz w:val="28"/>
          <w:szCs w:val="28"/>
        </w:rPr>
      </w:pPr>
      <w:r w:rsidRPr="00770298">
        <w:rPr>
          <w:b/>
          <w:sz w:val="28"/>
          <w:szCs w:val="28"/>
        </w:rPr>
        <w:t>Welcome and Introductions</w:t>
      </w:r>
    </w:p>
    <w:p w14:paraId="388236DC" w14:textId="517BCC59" w:rsidR="00BA3C2A" w:rsidRDefault="00577E3C" w:rsidP="00435B56">
      <w:pPr>
        <w:spacing w:after="0" w:line="240" w:lineRule="auto"/>
        <w:ind w:left="360"/>
        <w:jc w:val="both"/>
        <w:rPr>
          <w:sz w:val="28"/>
          <w:szCs w:val="28"/>
        </w:rPr>
      </w:pPr>
      <w:r>
        <w:rPr>
          <w:sz w:val="28"/>
          <w:szCs w:val="28"/>
        </w:rPr>
        <w:t>Bruce open with an ice breaker and each attendee introduce</w:t>
      </w:r>
      <w:r w:rsidR="003F73EE">
        <w:rPr>
          <w:sz w:val="28"/>
          <w:szCs w:val="28"/>
        </w:rPr>
        <w:t>d</w:t>
      </w:r>
      <w:r>
        <w:rPr>
          <w:sz w:val="28"/>
          <w:szCs w:val="28"/>
        </w:rPr>
        <w:t xml:space="preserve"> themselves and</w:t>
      </w:r>
      <w:r w:rsidR="003F73EE">
        <w:rPr>
          <w:sz w:val="28"/>
          <w:szCs w:val="28"/>
        </w:rPr>
        <w:t xml:space="preserve"> gave</w:t>
      </w:r>
      <w:r>
        <w:rPr>
          <w:sz w:val="28"/>
          <w:szCs w:val="28"/>
        </w:rPr>
        <w:t xml:space="preserve"> their best memory of the holidays. </w:t>
      </w:r>
    </w:p>
    <w:p w14:paraId="2644828A" w14:textId="77777777" w:rsidR="00894989" w:rsidRDefault="00894989" w:rsidP="00435B56">
      <w:pPr>
        <w:spacing w:after="0" w:line="240" w:lineRule="auto"/>
        <w:ind w:left="360"/>
        <w:jc w:val="both"/>
        <w:rPr>
          <w:sz w:val="28"/>
          <w:szCs w:val="28"/>
        </w:rPr>
      </w:pPr>
    </w:p>
    <w:p w14:paraId="0C3455E5" w14:textId="0EDB0645" w:rsidR="00894989" w:rsidRDefault="00894989" w:rsidP="00435B56">
      <w:pPr>
        <w:spacing w:after="0" w:line="240" w:lineRule="auto"/>
        <w:ind w:left="360"/>
        <w:jc w:val="both"/>
        <w:rPr>
          <w:sz w:val="28"/>
          <w:szCs w:val="28"/>
        </w:rPr>
      </w:pPr>
      <w:r>
        <w:rPr>
          <w:sz w:val="28"/>
          <w:szCs w:val="28"/>
        </w:rPr>
        <w:t xml:space="preserve">Bruce </w:t>
      </w:r>
      <w:r w:rsidR="00435B56">
        <w:rPr>
          <w:sz w:val="28"/>
          <w:szCs w:val="28"/>
        </w:rPr>
        <w:t xml:space="preserve">also </w:t>
      </w:r>
      <w:r>
        <w:rPr>
          <w:sz w:val="28"/>
          <w:szCs w:val="28"/>
        </w:rPr>
        <w:t xml:space="preserve">indicated that there was an addition to the agenda.  </w:t>
      </w:r>
      <w:r w:rsidRPr="00B3761B">
        <w:rPr>
          <w:sz w:val="28"/>
          <w:szCs w:val="28"/>
        </w:rPr>
        <w:t>John Martellaro</w:t>
      </w:r>
      <w:r>
        <w:rPr>
          <w:sz w:val="28"/>
          <w:szCs w:val="28"/>
        </w:rPr>
        <w:t xml:space="preserve">, Director of Media Relations will give an update and answer questions about the effects of the travel ban on UMKC staff and students as a result of the executive order issued by the President of the United States. </w:t>
      </w:r>
    </w:p>
    <w:p w14:paraId="2D50B4C9" w14:textId="77777777" w:rsidR="00894989" w:rsidRDefault="00894989" w:rsidP="00CE5E7B">
      <w:pPr>
        <w:spacing w:after="0" w:line="240" w:lineRule="auto"/>
        <w:ind w:left="720"/>
        <w:jc w:val="both"/>
        <w:rPr>
          <w:sz w:val="28"/>
          <w:szCs w:val="28"/>
        </w:rPr>
      </w:pPr>
    </w:p>
    <w:p w14:paraId="2AB10C42" w14:textId="77777777" w:rsidR="00BA3C2A" w:rsidRDefault="00BA3C2A" w:rsidP="00CE5E7B">
      <w:pPr>
        <w:spacing w:after="0" w:line="240" w:lineRule="auto"/>
        <w:ind w:left="720"/>
        <w:jc w:val="both"/>
        <w:rPr>
          <w:sz w:val="28"/>
          <w:szCs w:val="28"/>
        </w:rPr>
      </w:pPr>
    </w:p>
    <w:p w14:paraId="544067AF" w14:textId="162CE401" w:rsidR="005752E4" w:rsidRPr="00B3761B" w:rsidRDefault="005752E4" w:rsidP="00770298">
      <w:pPr>
        <w:pStyle w:val="ListParagraph"/>
        <w:numPr>
          <w:ilvl w:val="0"/>
          <w:numId w:val="4"/>
        </w:numPr>
        <w:spacing w:after="0" w:line="240" w:lineRule="auto"/>
        <w:jc w:val="both"/>
        <w:rPr>
          <w:sz w:val="28"/>
          <w:szCs w:val="28"/>
        </w:rPr>
      </w:pPr>
      <w:r w:rsidRPr="00770298">
        <w:rPr>
          <w:b/>
          <w:sz w:val="28"/>
          <w:szCs w:val="28"/>
        </w:rPr>
        <w:t>Consent Agenda</w:t>
      </w:r>
    </w:p>
    <w:p w14:paraId="5CB0CF11" w14:textId="77777777" w:rsidR="007A38B7" w:rsidRDefault="007A38B7" w:rsidP="007A38B7">
      <w:pPr>
        <w:spacing w:after="0" w:line="240" w:lineRule="auto"/>
        <w:ind w:left="360"/>
        <w:jc w:val="both"/>
        <w:rPr>
          <w:sz w:val="28"/>
          <w:szCs w:val="28"/>
        </w:rPr>
      </w:pPr>
    </w:p>
    <w:p w14:paraId="2BB7CF18" w14:textId="4B0186D1" w:rsidR="00C25904" w:rsidRDefault="00FE36DC" w:rsidP="007A38B7">
      <w:pPr>
        <w:spacing w:after="0" w:line="240" w:lineRule="auto"/>
        <w:ind w:left="360"/>
        <w:jc w:val="both"/>
        <w:rPr>
          <w:sz w:val="28"/>
          <w:szCs w:val="28"/>
        </w:rPr>
      </w:pPr>
      <w:r>
        <w:rPr>
          <w:sz w:val="28"/>
          <w:szCs w:val="28"/>
        </w:rPr>
        <w:t xml:space="preserve">Bob acknowledged that he had not included the UMKC </w:t>
      </w:r>
      <w:r w:rsidR="00435B56">
        <w:rPr>
          <w:sz w:val="28"/>
          <w:szCs w:val="28"/>
        </w:rPr>
        <w:t xml:space="preserve">Homes </w:t>
      </w:r>
      <w:r>
        <w:rPr>
          <w:sz w:val="28"/>
          <w:szCs w:val="28"/>
        </w:rPr>
        <w:t>Budget Report for the second quarter with the consent agenda items. The report was made available at the meeting for attendees to review.  Renee Neades asked if NAC members had questions about</w:t>
      </w:r>
      <w:r w:rsidR="00E12964">
        <w:rPr>
          <w:sz w:val="28"/>
          <w:szCs w:val="28"/>
        </w:rPr>
        <w:t xml:space="preserve"> the report</w:t>
      </w:r>
      <w:r>
        <w:rPr>
          <w:sz w:val="28"/>
          <w:szCs w:val="28"/>
        </w:rPr>
        <w:t xml:space="preserve"> if they should be directed to Bob at a later time.  Bob agreed that he would be happy to answer any questions.</w:t>
      </w:r>
      <w:r w:rsidR="00DA3A46">
        <w:rPr>
          <w:sz w:val="28"/>
          <w:szCs w:val="28"/>
        </w:rPr>
        <w:t xml:space="preserve">  The report will be posted on the NAC website under the resources tab.</w:t>
      </w:r>
    </w:p>
    <w:p w14:paraId="35BE3490" w14:textId="45909320" w:rsidR="00FE36DC" w:rsidRDefault="00FE36DC" w:rsidP="007A38B7">
      <w:pPr>
        <w:spacing w:after="0" w:line="240" w:lineRule="auto"/>
        <w:ind w:left="360"/>
        <w:jc w:val="both"/>
        <w:rPr>
          <w:sz w:val="28"/>
          <w:szCs w:val="28"/>
        </w:rPr>
      </w:pPr>
      <w:r>
        <w:rPr>
          <w:sz w:val="28"/>
          <w:szCs w:val="28"/>
        </w:rPr>
        <w:t xml:space="preserve">  </w:t>
      </w:r>
    </w:p>
    <w:p w14:paraId="06D60CAC" w14:textId="2F15EC96" w:rsidR="007A38B7" w:rsidRDefault="007A38B7" w:rsidP="007A38B7">
      <w:pPr>
        <w:spacing w:after="0" w:line="240" w:lineRule="auto"/>
        <w:ind w:left="360"/>
        <w:jc w:val="both"/>
        <w:rPr>
          <w:sz w:val="28"/>
          <w:szCs w:val="28"/>
        </w:rPr>
      </w:pPr>
      <w:r>
        <w:rPr>
          <w:sz w:val="28"/>
          <w:szCs w:val="28"/>
        </w:rPr>
        <w:t>Les Cline</w:t>
      </w:r>
      <w:r w:rsidR="00C25904">
        <w:rPr>
          <w:sz w:val="28"/>
          <w:szCs w:val="28"/>
        </w:rPr>
        <w:t xml:space="preserve"> made a</w:t>
      </w:r>
      <w:r w:rsidR="00217C64">
        <w:rPr>
          <w:sz w:val="28"/>
          <w:szCs w:val="28"/>
        </w:rPr>
        <w:t xml:space="preserve"> </w:t>
      </w:r>
      <w:r w:rsidR="00C25904">
        <w:rPr>
          <w:sz w:val="28"/>
          <w:szCs w:val="28"/>
        </w:rPr>
        <w:t>m</w:t>
      </w:r>
      <w:r>
        <w:rPr>
          <w:sz w:val="28"/>
          <w:szCs w:val="28"/>
        </w:rPr>
        <w:t xml:space="preserve">otion to approve the consent agenda with the </w:t>
      </w:r>
      <w:r w:rsidR="00435B56">
        <w:rPr>
          <w:sz w:val="28"/>
          <w:szCs w:val="28"/>
        </w:rPr>
        <w:t>addition of the UMKC Homes Budget Report</w:t>
      </w:r>
      <w:r>
        <w:rPr>
          <w:sz w:val="28"/>
          <w:szCs w:val="28"/>
        </w:rPr>
        <w:t xml:space="preserve">, </w:t>
      </w:r>
      <w:r w:rsidR="00C25904">
        <w:rPr>
          <w:sz w:val="28"/>
          <w:szCs w:val="28"/>
        </w:rPr>
        <w:t xml:space="preserve">The </w:t>
      </w:r>
      <w:r>
        <w:rPr>
          <w:sz w:val="28"/>
          <w:szCs w:val="28"/>
        </w:rPr>
        <w:t>Motion</w:t>
      </w:r>
      <w:r w:rsidR="00C25904">
        <w:rPr>
          <w:sz w:val="28"/>
          <w:szCs w:val="28"/>
        </w:rPr>
        <w:t xml:space="preserve"> was second</w:t>
      </w:r>
      <w:r>
        <w:rPr>
          <w:sz w:val="28"/>
          <w:szCs w:val="28"/>
        </w:rPr>
        <w:t xml:space="preserve"> by Jason Pryor. </w:t>
      </w:r>
      <w:r w:rsidR="00C25904">
        <w:rPr>
          <w:sz w:val="28"/>
          <w:szCs w:val="28"/>
        </w:rPr>
        <w:t xml:space="preserve">The </w:t>
      </w:r>
      <w:r>
        <w:rPr>
          <w:sz w:val="28"/>
          <w:szCs w:val="28"/>
        </w:rPr>
        <w:t>Motion</w:t>
      </w:r>
      <w:r w:rsidR="00C25904">
        <w:rPr>
          <w:sz w:val="28"/>
          <w:szCs w:val="28"/>
        </w:rPr>
        <w:t xml:space="preserve"> to </w:t>
      </w:r>
      <w:r>
        <w:rPr>
          <w:sz w:val="28"/>
          <w:szCs w:val="28"/>
        </w:rPr>
        <w:t>approve</w:t>
      </w:r>
      <w:r w:rsidR="00C25904">
        <w:rPr>
          <w:sz w:val="28"/>
          <w:szCs w:val="28"/>
        </w:rPr>
        <w:t xml:space="preserve"> </w:t>
      </w:r>
      <w:r w:rsidR="00435B56">
        <w:rPr>
          <w:sz w:val="28"/>
          <w:szCs w:val="28"/>
        </w:rPr>
        <w:t>the</w:t>
      </w:r>
      <w:r w:rsidR="00C25904">
        <w:rPr>
          <w:sz w:val="28"/>
          <w:szCs w:val="28"/>
        </w:rPr>
        <w:t xml:space="preserve"> consent</w:t>
      </w:r>
      <w:r w:rsidR="00DA3A46">
        <w:rPr>
          <w:sz w:val="28"/>
          <w:szCs w:val="28"/>
        </w:rPr>
        <w:t xml:space="preserve"> agenda</w:t>
      </w:r>
      <w:r w:rsidR="00C25904">
        <w:rPr>
          <w:sz w:val="28"/>
          <w:szCs w:val="28"/>
        </w:rPr>
        <w:t xml:space="preserve"> </w:t>
      </w:r>
      <w:r w:rsidR="00DA3A46">
        <w:rPr>
          <w:sz w:val="28"/>
          <w:szCs w:val="28"/>
        </w:rPr>
        <w:t>as changed passed unanimously.</w:t>
      </w:r>
      <w:r>
        <w:rPr>
          <w:sz w:val="28"/>
          <w:szCs w:val="28"/>
        </w:rPr>
        <w:t xml:space="preserve"> </w:t>
      </w:r>
    </w:p>
    <w:p w14:paraId="08BE33B3" w14:textId="77777777" w:rsidR="00B3761B" w:rsidRDefault="00B3761B" w:rsidP="00B3761B">
      <w:pPr>
        <w:spacing w:after="0" w:line="240" w:lineRule="auto"/>
        <w:ind w:left="360"/>
        <w:jc w:val="both"/>
        <w:rPr>
          <w:sz w:val="28"/>
          <w:szCs w:val="28"/>
        </w:rPr>
      </w:pPr>
    </w:p>
    <w:p w14:paraId="693E466E" w14:textId="24B31FED" w:rsidR="00435B56" w:rsidRDefault="00E12964" w:rsidP="00B3761B">
      <w:pPr>
        <w:spacing w:after="0" w:line="240" w:lineRule="auto"/>
        <w:ind w:left="360"/>
        <w:jc w:val="both"/>
        <w:rPr>
          <w:sz w:val="28"/>
          <w:szCs w:val="28"/>
        </w:rPr>
      </w:pPr>
      <w:r>
        <w:rPr>
          <w:sz w:val="28"/>
          <w:szCs w:val="28"/>
        </w:rPr>
        <w:t xml:space="preserve">Next, </w:t>
      </w:r>
      <w:r w:rsidR="007A38B7">
        <w:rPr>
          <w:sz w:val="28"/>
          <w:szCs w:val="28"/>
        </w:rPr>
        <w:t>John</w:t>
      </w:r>
      <w:r w:rsidR="00DA3A46">
        <w:rPr>
          <w:sz w:val="28"/>
          <w:szCs w:val="28"/>
        </w:rPr>
        <w:t xml:space="preserve"> Martellaro</w:t>
      </w:r>
      <w:r w:rsidR="007A38B7">
        <w:rPr>
          <w:sz w:val="28"/>
          <w:szCs w:val="28"/>
        </w:rPr>
        <w:t xml:space="preserve"> </w:t>
      </w:r>
      <w:r w:rsidR="00B3761B">
        <w:rPr>
          <w:sz w:val="28"/>
          <w:szCs w:val="28"/>
        </w:rPr>
        <w:t>was</w:t>
      </w:r>
      <w:r>
        <w:rPr>
          <w:sz w:val="28"/>
          <w:szCs w:val="28"/>
        </w:rPr>
        <w:t xml:space="preserve"> introduced.  </w:t>
      </w:r>
      <w:r w:rsidR="00B3761B">
        <w:rPr>
          <w:sz w:val="28"/>
          <w:szCs w:val="28"/>
        </w:rPr>
        <w:t xml:space="preserve"> </w:t>
      </w:r>
      <w:r>
        <w:rPr>
          <w:sz w:val="28"/>
          <w:szCs w:val="28"/>
        </w:rPr>
        <w:t xml:space="preserve">  He stated:</w:t>
      </w:r>
      <w:r w:rsidR="00B3761B">
        <w:rPr>
          <w:sz w:val="28"/>
          <w:szCs w:val="28"/>
        </w:rPr>
        <w:t xml:space="preserve"> </w:t>
      </w:r>
      <w:r>
        <w:rPr>
          <w:sz w:val="28"/>
          <w:szCs w:val="28"/>
        </w:rPr>
        <w:t>“</w:t>
      </w:r>
      <w:r w:rsidR="00B3761B">
        <w:rPr>
          <w:sz w:val="28"/>
          <w:szCs w:val="28"/>
        </w:rPr>
        <w:t xml:space="preserve">The </w:t>
      </w:r>
      <w:r w:rsidR="00435B56">
        <w:rPr>
          <w:sz w:val="28"/>
          <w:szCs w:val="28"/>
        </w:rPr>
        <w:t>University</w:t>
      </w:r>
      <w:r w:rsidR="00B3761B">
        <w:rPr>
          <w:sz w:val="28"/>
          <w:szCs w:val="28"/>
        </w:rPr>
        <w:t xml:space="preserve"> </w:t>
      </w:r>
      <w:r w:rsidR="00B3761B" w:rsidRPr="00B3761B">
        <w:rPr>
          <w:sz w:val="28"/>
          <w:szCs w:val="28"/>
        </w:rPr>
        <w:t>share</w:t>
      </w:r>
      <w:r w:rsidR="00B3761B">
        <w:rPr>
          <w:sz w:val="28"/>
          <w:szCs w:val="28"/>
        </w:rPr>
        <w:t>s</w:t>
      </w:r>
      <w:r w:rsidR="00B3761B" w:rsidRPr="00B3761B">
        <w:rPr>
          <w:sz w:val="28"/>
          <w:szCs w:val="28"/>
        </w:rPr>
        <w:t xml:space="preserve"> your deep concerns and </w:t>
      </w:r>
      <w:r w:rsidR="00435B56">
        <w:rPr>
          <w:sz w:val="28"/>
          <w:szCs w:val="28"/>
        </w:rPr>
        <w:t xml:space="preserve">is </w:t>
      </w:r>
      <w:r w:rsidR="00435B56" w:rsidRPr="00B3761B">
        <w:rPr>
          <w:sz w:val="28"/>
          <w:szCs w:val="28"/>
        </w:rPr>
        <w:t>working</w:t>
      </w:r>
      <w:r w:rsidR="00B3761B" w:rsidRPr="00B3761B">
        <w:rPr>
          <w:sz w:val="28"/>
          <w:szCs w:val="28"/>
        </w:rPr>
        <w:t xml:space="preserve"> to understand the meaning and impact of this executive order on our campus community and beyond. The situation remains fluid and we will continue to monitor it closely, and update you as the situation warrants.  </w:t>
      </w:r>
      <w:r w:rsidR="00B3761B">
        <w:rPr>
          <w:sz w:val="28"/>
          <w:szCs w:val="28"/>
        </w:rPr>
        <w:t xml:space="preserve">Currently, the university only knows of one student </w:t>
      </w:r>
      <w:r w:rsidR="00435B56">
        <w:rPr>
          <w:sz w:val="28"/>
          <w:szCs w:val="28"/>
        </w:rPr>
        <w:t>that has</w:t>
      </w:r>
      <w:r>
        <w:rPr>
          <w:sz w:val="28"/>
          <w:szCs w:val="28"/>
        </w:rPr>
        <w:t xml:space="preserve"> been</w:t>
      </w:r>
      <w:r w:rsidR="00B3761B">
        <w:rPr>
          <w:sz w:val="28"/>
          <w:szCs w:val="28"/>
        </w:rPr>
        <w:t xml:space="preserve"> impacted.</w:t>
      </w:r>
      <w:r>
        <w:rPr>
          <w:sz w:val="28"/>
          <w:szCs w:val="28"/>
        </w:rPr>
        <w:t xml:space="preserve">  A pharmacy student is stranded in her native country and her family was interviewed on television.”  There were no further questions about the situation from NAC members.</w:t>
      </w:r>
    </w:p>
    <w:p w14:paraId="2A962100" w14:textId="77777777" w:rsidR="00435B56" w:rsidRDefault="00435B56" w:rsidP="00B3761B">
      <w:pPr>
        <w:spacing w:after="0" w:line="240" w:lineRule="auto"/>
        <w:ind w:left="360"/>
        <w:jc w:val="both"/>
        <w:rPr>
          <w:sz w:val="28"/>
          <w:szCs w:val="28"/>
        </w:rPr>
      </w:pPr>
    </w:p>
    <w:p w14:paraId="6763D4B7" w14:textId="3A9B9B2D" w:rsidR="007C74F4" w:rsidRDefault="00435B56" w:rsidP="00B3761B">
      <w:pPr>
        <w:spacing w:after="0" w:line="240" w:lineRule="auto"/>
        <w:ind w:left="360"/>
        <w:jc w:val="both"/>
        <w:rPr>
          <w:sz w:val="28"/>
          <w:szCs w:val="28"/>
        </w:rPr>
      </w:pPr>
      <w:r>
        <w:rPr>
          <w:sz w:val="28"/>
          <w:szCs w:val="28"/>
        </w:rPr>
        <w:lastRenderedPageBreak/>
        <w:t>Kathleen Arthur asked about the announced State budget cuts impact to UMKC. Vice Chancellor Sharon Lindenbaum indicated that the operating budget impacts were still being evaluated and that the Plaster Free Enterprise Center remains on hold due to the original and additional budget withholdings.</w:t>
      </w:r>
      <w:r w:rsidR="00B3761B">
        <w:rPr>
          <w:sz w:val="28"/>
          <w:szCs w:val="28"/>
        </w:rPr>
        <w:t xml:space="preserve"> </w:t>
      </w:r>
    </w:p>
    <w:p w14:paraId="0D4A4505" w14:textId="77777777" w:rsidR="007A38B7" w:rsidRDefault="007A38B7" w:rsidP="00B3761B">
      <w:pPr>
        <w:spacing w:after="0" w:line="240" w:lineRule="auto"/>
        <w:ind w:left="360"/>
        <w:jc w:val="both"/>
        <w:rPr>
          <w:sz w:val="28"/>
          <w:szCs w:val="28"/>
        </w:rPr>
      </w:pPr>
    </w:p>
    <w:p w14:paraId="7E0B3184" w14:textId="77777777" w:rsidR="00B3761B" w:rsidRDefault="00B3761B" w:rsidP="00B3761B">
      <w:pPr>
        <w:spacing w:after="0" w:line="240" w:lineRule="auto"/>
        <w:ind w:left="360"/>
        <w:jc w:val="both"/>
        <w:rPr>
          <w:sz w:val="28"/>
          <w:szCs w:val="28"/>
        </w:rPr>
      </w:pPr>
    </w:p>
    <w:p w14:paraId="7BE453E8" w14:textId="77777777" w:rsidR="007C74F4" w:rsidRDefault="007C74F4" w:rsidP="00770298">
      <w:pPr>
        <w:pStyle w:val="ListParagraph"/>
        <w:numPr>
          <w:ilvl w:val="0"/>
          <w:numId w:val="4"/>
        </w:numPr>
        <w:spacing w:after="0" w:line="240" w:lineRule="auto"/>
        <w:jc w:val="both"/>
        <w:rPr>
          <w:b/>
          <w:sz w:val="28"/>
          <w:szCs w:val="28"/>
        </w:rPr>
      </w:pPr>
      <w:r>
        <w:rPr>
          <w:b/>
          <w:sz w:val="28"/>
          <w:szCs w:val="28"/>
        </w:rPr>
        <w:t>Old Business</w:t>
      </w:r>
    </w:p>
    <w:p w14:paraId="49A5339F" w14:textId="322D2D52" w:rsidR="00955391" w:rsidRPr="00DC406C" w:rsidRDefault="00955391" w:rsidP="00955391">
      <w:pPr>
        <w:pStyle w:val="ListParagraph"/>
        <w:numPr>
          <w:ilvl w:val="1"/>
          <w:numId w:val="4"/>
        </w:numPr>
        <w:spacing w:after="0" w:line="240" w:lineRule="auto"/>
        <w:jc w:val="both"/>
        <w:rPr>
          <w:b/>
          <w:sz w:val="28"/>
          <w:szCs w:val="28"/>
        </w:rPr>
      </w:pPr>
      <w:r w:rsidRPr="00DC406C">
        <w:rPr>
          <w:b/>
          <w:sz w:val="28"/>
          <w:szCs w:val="28"/>
        </w:rPr>
        <w:t>UMKC Homes and Tenant Relations</w:t>
      </w:r>
    </w:p>
    <w:p w14:paraId="6EB2EE9C" w14:textId="721E83C3" w:rsidR="00DC406C" w:rsidRPr="00DC406C" w:rsidRDefault="00DC406C" w:rsidP="00DC406C">
      <w:pPr>
        <w:spacing w:after="0" w:line="240" w:lineRule="auto"/>
        <w:ind w:left="360"/>
        <w:jc w:val="both"/>
        <w:rPr>
          <w:sz w:val="28"/>
          <w:szCs w:val="28"/>
        </w:rPr>
      </w:pPr>
      <w:r w:rsidRPr="00DC406C">
        <w:rPr>
          <w:sz w:val="28"/>
          <w:szCs w:val="28"/>
        </w:rPr>
        <w:t xml:space="preserve">Jeff </w:t>
      </w:r>
      <w:r w:rsidR="00E12964">
        <w:rPr>
          <w:sz w:val="28"/>
          <w:szCs w:val="28"/>
        </w:rPr>
        <w:t xml:space="preserve">Traiger </w:t>
      </w:r>
      <w:r w:rsidRPr="00DC406C">
        <w:rPr>
          <w:sz w:val="28"/>
          <w:szCs w:val="28"/>
        </w:rPr>
        <w:t>indicated that Navya Sane</w:t>
      </w:r>
      <w:r>
        <w:rPr>
          <w:sz w:val="28"/>
          <w:szCs w:val="28"/>
        </w:rPr>
        <w:t xml:space="preserve"> </w:t>
      </w:r>
      <w:r w:rsidRPr="00DC406C">
        <w:rPr>
          <w:sz w:val="28"/>
          <w:szCs w:val="28"/>
        </w:rPr>
        <w:t xml:space="preserve">met with the Associate Dean of Multicultural Student Affairs Tiffany Williams, himself and other UMKC staff. It was </w:t>
      </w:r>
      <w:r>
        <w:rPr>
          <w:sz w:val="28"/>
          <w:szCs w:val="28"/>
        </w:rPr>
        <w:t xml:space="preserve">determined that a </w:t>
      </w:r>
      <w:r w:rsidR="00435B56">
        <w:rPr>
          <w:sz w:val="28"/>
          <w:szCs w:val="28"/>
        </w:rPr>
        <w:t>UMKC Homes T</w:t>
      </w:r>
      <w:r>
        <w:rPr>
          <w:sz w:val="28"/>
          <w:szCs w:val="28"/>
        </w:rPr>
        <w:t xml:space="preserve">enant </w:t>
      </w:r>
      <w:r w:rsidR="00435B56">
        <w:rPr>
          <w:sz w:val="28"/>
          <w:szCs w:val="28"/>
        </w:rPr>
        <w:t>C</w:t>
      </w:r>
      <w:r>
        <w:rPr>
          <w:sz w:val="28"/>
          <w:szCs w:val="28"/>
        </w:rPr>
        <w:t>ouncil would be form</w:t>
      </w:r>
      <w:r w:rsidR="00E12964">
        <w:rPr>
          <w:sz w:val="28"/>
          <w:szCs w:val="28"/>
        </w:rPr>
        <w:t>ed</w:t>
      </w:r>
      <w:r>
        <w:rPr>
          <w:sz w:val="28"/>
          <w:szCs w:val="28"/>
        </w:rPr>
        <w:t xml:space="preserve"> to give tenants the opportunity to express their concerns. </w:t>
      </w:r>
      <w:r w:rsidR="00435B56">
        <w:rPr>
          <w:sz w:val="28"/>
          <w:szCs w:val="28"/>
        </w:rPr>
        <w:t>In addition, UMKC will work</w:t>
      </w:r>
      <w:r>
        <w:rPr>
          <w:sz w:val="28"/>
          <w:szCs w:val="28"/>
        </w:rPr>
        <w:t xml:space="preserve"> to implement a class with </w:t>
      </w:r>
      <w:r w:rsidR="00435B56">
        <w:rPr>
          <w:sz w:val="28"/>
          <w:szCs w:val="28"/>
        </w:rPr>
        <w:t xml:space="preserve">the </w:t>
      </w:r>
      <w:r>
        <w:rPr>
          <w:sz w:val="28"/>
          <w:szCs w:val="28"/>
        </w:rPr>
        <w:t xml:space="preserve">International Student Affairs </w:t>
      </w:r>
      <w:r w:rsidR="00435B56">
        <w:rPr>
          <w:sz w:val="28"/>
          <w:szCs w:val="28"/>
        </w:rPr>
        <w:t xml:space="preserve">Office </w:t>
      </w:r>
      <w:r>
        <w:rPr>
          <w:sz w:val="28"/>
          <w:szCs w:val="28"/>
        </w:rPr>
        <w:t xml:space="preserve">for </w:t>
      </w:r>
      <w:r w:rsidR="003F73EE">
        <w:rPr>
          <w:sz w:val="28"/>
          <w:szCs w:val="28"/>
        </w:rPr>
        <w:t>tenants</w:t>
      </w:r>
      <w:r>
        <w:rPr>
          <w:sz w:val="28"/>
          <w:szCs w:val="28"/>
        </w:rPr>
        <w:t xml:space="preserve"> to learn more about living in the neighborhood in</w:t>
      </w:r>
      <w:r w:rsidR="003F73EE">
        <w:rPr>
          <w:sz w:val="28"/>
          <w:szCs w:val="28"/>
        </w:rPr>
        <w:t xml:space="preserve"> a UMKC </w:t>
      </w:r>
      <w:r w:rsidR="00435B56">
        <w:rPr>
          <w:sz w:val="28"/>
          <w:szCs w:val="28"/>
        </w:rPr>
        <w:t>Home</w:t>
      </w:r>
      <w:r w:rsidR="003F73EE">
        <w:rPr>
          <w:sz w:val="28"/>
          <w:szCs w:val="28"/>
        </w:rPr>
        <w:t xml:space="preserve">. </w:t>
      </w:r>
      <w:r>
        <w:rPr>
          <w:sz w:val="28"/>
          <w:szCs w:val="28"/>
        </w:rPr>
        <w:t xml:space="preserve"> </w:t>
      </w:r>
      <w:r w:rsidR="003F73EE" w:rsidRPr="007532FE">
        <w:rPr>
          <w:sz w:val="28"/>
          <w:szCs w:val="28"/>
        </w:rPr>
        <w:t xml:space="preserve">Angela McDonald and Tiffany Williams </w:t>
      </w:r>
      <w:r w:rsidR="00435B56">
        <w:rPr>
          <w:sz w:val="28"/>
          <w:szCs w:val="28"/>
        </w:rPr>
        <w:t>will</w:t>
      </w:r>
      <w:r w:rsidR="00435B56" w:rsidRPr="007532FE">
        <w:rPr>
          <w:sz w:val="28"/>
          <w:szCs w:val="28"/>
        </w:rPr>
        <w:t xml:space="preserve"> </w:t>
      </w:r>
      <w:r w:rsidR="003F73EE" w:rsidRPr="007532FE">
        <w:rPr>
          <w:sz w:val="28"/>
          <w:szCs w:val="28"/>
        </w:rPr>
        <w:t xml:space="preserve">carry out the details of forming the </w:t>
      </w:r>
      <w:r w:rsidR="00435B56">
        <w:rPr>
          <w:sz w:val="28"/>
          <w:szCs w:val="28"/>
        </w:rPr>
        <w:t>UMKC Homes T</w:t>
      </w:r>
      <w:r w:rsidR="00435B56" w:rsidRPr="007532FE">
        <w:rPr>
          <w:sz w:val="28"/>
          <w:szCs w:val="28"/>
        </w:rPr>
        <w:t xml:space="preserve">enant </w:t>
      </w:r>
      <w:r w:rsidR="00435B56">
        <w:rPr>
          <w:sz w:val="28"/>
          <w:szCs w:val="28"/>
        </w:rPr>
        <w:t>C</w:t>
      </w:r>
      <w:r w:rsidR="003F73EE" w:rsidRPr="007532FE">
        <w:rPr>
          <w:sz w:val="28"/>
          <w:szCs w:val="28"/>
        </w:rPr>
        <w:t xml:space="preserve">ouncil. </w:t>
      </w:r>
      <w:r w:rsidRPr="00DC406C">
        <w:rPr>
          <w:sz w:val="28"/>
          <w:szCs w:val="28"/>
        </w:rPr>
        <w:t>Jeff will work directly with N</w:t>
      </w:r>
      <w:r>
        <w:rPr>
          <w:sz w:val="28"/>
          <w:szCs w:val="28"/>
        </w:rPr>
        <w:t>avya</w:t>
      </w:r>
      <w:r w:rsidRPr="00DC406C">
        <w:rPr>
          <w:sz w:val="28"/>
          <w:szCs w:val="28"/>
        </w:rPr>
        <w:t xml:space="preserve"> to resolve the </w:t>
      </w:r>
      <w:r>
        <w:rPr>
          <w:sz w:val="28"/>
          <w:szCs w:val="28"/>
        </w:rPr>
        <w:t xml:space="preserve">issue surrounding </w:t>
      </w:r>
      <w:r w:rsidRPr="00DC406C">
        <w:rPr>
          <w:sz w:val="28"/>
          <w:szCs w:val="28"/>
        </w:rPr>
        <w:t>deposits that have not been received by student</w:t>
      </w:r>
      <w:r w:rsidR="003F73EE">
        <w:rPr>
          <w:sz w:val="28"/>
          <w:szCs w:val="28"/>
        </w:rPr>
        <w:t>s</w:t>
      </w:r>
      <w:r w:rsidRPr="00DC406C">
        <w:rPr>
          <w:sz w:val="28"/>
          <w:szCs w:val="28"/>
        </w:rPr>
        <w:t xml:space="preserve">. </w:t>
      </w:r>
    </w:p>
    <w:p w14:paraId="29C3D0D0" w14:textId="77777777" w:rsidR="007532FE" w:rsidRDefault="007532FE" w:rsidP="00C63AB4">
      <w:pPr>
        <w:spacing w:after="0" w:line="240" w:lineRule="auto"/>
        <w:jc w:val="both"/>
        <w:rPr>
          <w:b/>
          <w:sz w:val="28"/>
          <w:szCs w:val="28"/>
        </w:rPr>
      </w:pPr>
    </w:p>
    <w:p w14:paraId="582E72EF" w14:textId="63A9286D" w:rsidR="007532FE" w:rsidRDefault="007532FE" w:rsidP="007532FE">
      <w:pPr>
        <w:spacing w:after="0" w:line="240" w:lineRule="auto"/>
        <w:ind w:left="360"/>
        <w:jc w:val="both"/>
        <w:rPr>
          <w:sz w:val="28"/>
          <w:szCs w:val="28"/>
        </w:rPr>
      </w:pPr>
      <w:r w:rsidRPr="007532FE">
        <w:rPr>
          <w:sz w:val="28"/>
          <w:szCs w:val="28"/>
        </w:rPr>
        <w:t xml:space="preserve">Bob announced that James </w:t>
      </w:r>
      <w:r w:rsidR="00DC406C">
        <w:rPr>
          <w:sz w:val="28"/>
          <w:szCs w:val="28"/>
        </w:rPr>
        <w:t>Huss, Cohen Esre</w:t>
      </w:r>
      <w:r>
        <w:rPr>
          <w:sz w:val="28"/>
          <w:szCs w:val="28"/>
        </w:rPr>
        <w:t>y Property Manage</w:t>
      </w:r>
      <w:r w:rsidR="00DC406C">
        <w:rPr>
          <w:sz w:val="28"/>
          <w:szCs w:val="28"/>
        </w:rPr>
        <w:t>r</w:t>
      </w:r>
      <w:r>
        <w:rPr>
          <w:sz w:val="28"/>
          <w:szCs w:val="28"/>
        </w:rPr>
        <w:t xml:space="preserve"> </w:t>
      </w:r>
      <w:r w:rsidRPr="007532FE">
        <w:rPr>
          <w:sz w:val="28"/>
          <w:szCs w:val="28"/>
        </w:rPr>
        <w:t xml:space="preserve">with UMKC Homes will be leaving and </w:t>
      </w:r>
      <w:r w:rsidR="00894989">
        <w:rPr>
          <w:sz w:val="28"/>
          <w:szCs w:val="28"/>
        </w:rPr>
        <w:t>Kristen Doppelt</w:t>
      </w:r>
      <w:r w:rsidRPr="007532FE">
        <w:rPr>
          <w:sz w:val="28"/>
          <w:szCs w:val="28"/>
        </w:rPr>
        <w:t xml:space="preserve">, the </w:t>
      </w:r>
      <w:r w:rsidR="00894989">
        <w:rPr>
          <w:sz w:val="28"/>
          <w:szCs w:val="28"/>
        </w:rPr>
        <w:t xml:space="preserve">Cohen Esrey </w:t>
      </w:r>
      <w:r w:rsidRPr="007532FE">
        <w:rPr>
          <w:sz w:val="28"/>
          <w:szCs w:val="28"/>
        </w:rPr>
        <w:t>District Manager wi</w:t>
      </w:r>
      <w:r w:rsidR="00E12964">
        <w:rPr>
          <w:sz w:val="28"/>
          <w:szCs w:val="28"/>
        </w:rPr>
        <w:t>ll</w:t>
      </w:r>
      <w:r w:rsidRPr="007532FE">
        <w:rPr>
          <w:sz w:val="28"/>
          <w:szCs w:val="28"/>
        </w:rPr>
        <w:t xml:space="preserve"> serve as interim Manager</w:t>
      </w:r>
      <w:r w:rsidR="00DC406C">
        <w:rPr>
          <w:sz w:val="28"/>
          <w:szCs w:val="28"/>
        </w:rPr>
        <w:t xml:space="preserve"> for UMKC Homes</w:t>
      </w:r>
      <w:r w:rsidRPr="007532FE">
        <w:rPr>
          <w:sz w:val="28"/>
          <w:szCs w:val="28"/>
        </w:rPr>
        <w:t xml:space="preserve">. </w:t>
      </w:r>
      <w:r w:rsidR="001762D4">
        <w:rPr>
          <w:sz w:val="28"/>
          <w:szCs w:val="28"/>
        </w:rPr>
        <w:t>Bob thanked James for</w:t>
      </w:r>
      <w:r w:rsidR="00894989">
        <w:rPr>
          <w:sz w:val="28"/>
          <w:szCs w:val="28"/>
        </w:rPr>
        <w:t xml:space="preserve"> his strong management of UMKC Homes in his time with us.</w:t>
      </w:r>
    </w:p>
    <w:p w14:paraId="2AFFE833" w14:textId="77777777" w:rsidR="007532FE" w:rsidRPr="007532FE" w:rsidRDefault="007532FE" w:rsidP="007532FE">
      <w:pPr>
        <w:spacing w:after="0" w:line="240" w:lineRule="auto"/>
        <w:ind w:left="360"/>
        <w:jc w:val="both"/>
        <w:rPr>
          <w:sz w:val="28"/>
          <w:szCs w:val="28"/>
        </w:rPr>
      </w:pPr>
    </w:p>
    <w:p w14:paraId="48A164E8" w14:textId="0DD6D6AF" w:rsidR="00CE5E7B" w:rsidRPr="00577E3C" w:rsidRDefault="00CE5E7B" w:rsidP="00C63AB4">
      <w:pPr>
        <w:pStyle w:val="ListParagraph"/>
        <w:numPr>
          <w:ilvl w:val="0"/>
          <w:numId w:val="4"/>
        </w:numPr>
        <w:spacing w:after="0" w:line="240" w:lineRule="auto"/>
        <w:jc w:val="both"/>
        <w:rPr>
          <w:sz w:val="28"/>
          <w:szCs w:val="28"/>
        </w:rPr>
      </w:pPr>
      <w:r w:rsidRPr="00C63AB4">
        <w:rPr>
          <w:b/>
          <w:sz w:val="28"/>
          <w:szCs w:val="28"/>
        </w:rPr>
        <w:t>New Business</w:t>
      </w:r>
    </w:p>
    <w:p w14:paraId="699650A9" w14:textId="2C38EAB9" w:rsidR="00577E3C" w:rsidRPr="007A38B7" w:rsidRDefault="00577E3C" w:rsidP="00577E3C">
      <w:pPr>
        <w:pStyle w:val="ListParagraph"/>
        <w:numPr>
          <w:ilvl w:val="1"/>
          <w:numId w:val="4"/>
        </w:numPr>
        <w:spacing w:after="0" w:line="240" w:lineRule="auto"/>
        <w:jc w:val="both"/>
        <w:rPr>
          <w:b/>
          <w:sz w:val="28"/>
          <w:szCs w:val="28"/>
        </w:rPr>
      </w:pPr>
      <w:r w:rsidRPr="007A38B7">
        <w:rPr>
          <w:b/>
          <w:sz w:val="28"/>
          <w:szCs w:val="28"/>
        </w:rPr>
        <w:t xml:space="preserve">Troost </w:t>
      </w:r>
      <w:r w:rsidR="00435B56">
        <w:rPr>
          <w:b/>
          <w:sz w:val="28"/>
          <w:szCs w:val="28"/>
        </w:rPr>
        <w:t xml:space="preserve">Avenue </w:t>
      </w:r>
      <w:r w:rsidRPr="007A38B7">
        <w:rPr>
          <w:b/>
          <w:sz w:val="28"/>
          <w:szCs w:val="28"/>
        </w:rPr>
        <w:t>Project Development – RFQ Draft</w:t>
      </w:r>
    </w:p>
    <w:p w14:paraId="65C6906A" w14:textId="05AC20A1" w:rsidR="002C6B45" w:rsidRDefault="00B3761B" w:rsidP="007A38B7">
      <w:pPr>
        <w:tabs>
          <w:tab w:val="left" w:pos="360"/>
        </w:tabs>
        <w:spacing w:after="0" w:line="240" w:lineRule="auto"/>
        <w:ind w:left="360"/>
        <w:jc w:val="both"/>
        <w:rPr>
          <w:sz w:val="28"/>
          <w:szCs w:val="28"/>
        </w:rPr>
      </w:pPr>
      <w:r>
        <w:rPr>
          <w:sz w:val="28"/>
          <w:szCs w:val="28"/>
        </w:rPr>
        <w:t xml:space="preserve">Bob presented the UMKC Request for Qualifications for the proposed redevelopment of the property </w:t>
      </w:r>
      <w:r w:rsidR="00435B56">
        <w:rPr>
          <w:sz w:val="28"/>
          <w:szCs w:val="28"/>
        </w:rPr>
        <w:t xml:space="preserve">in the </w:t>
      </w:r>
      <w:r>
        <w:rPr>
          <w:sz w:val="28"/>
          <w:szCs w:val="28"/>
        </w:rPr>
        <w:t xml:space="preserve">5300 </w:t>
      </w:r>
      <w:r w:rsidR="00435B56">
        <w:rPr>
          <w:sz w:val="28"/>
          <w:szCs w:val="28"/>
        </w:rPr>
        <w:t xml:space="preserve">– 5400 blocks of </w:t>
      </w:r>
      <w:r>
        <w:rPr>
          <w:sz w:val="28"/>
          <w:szCs w:val="28"/>
        </w:rPr>
        <w:t xml:space="preserve"> Troost </w:t>
      </w:r>
      <w:r w:rsidR="00435B56">
        <w:rPr>
          <w:sz w:val="28"/>
          <w:szCs w:val="28"/>
        </w:rPr>
        <w:t>Avenue</w:t>
      </w:r>
      <w:r>
        <w:rPr>
          <w:sz w:val="28"/>
          <w:szCs w:val="28"/>
        </w:rPr>
        <w:t xml:space="preserve"> </w:t>
      </w:r>
      <w:r w:rsidR="00F723E2">
        <w:rPr>
          <w:sz w:val="28"/>
          <w:szCs w:val="28"/>
        </w:rPr>
        <w:t xml:space="preserve">Copies of the </w:t>
      </w:r>
      <w:r w:rsidR="00435B56">
        <w:rPr>
          <w:sz w:val="28"/>
          <w:szCs w:val="28"/>
        </w:rPr>
        <w:t xml:space="preserve">draft </w:t>
      </w:r>
      <w:r w:rsidR="00F723E2">
        <w:rPr>
          <w:sz w:val="28"/>
          <w:szCs w:val="28"/>
        </w:rPr>
        <w:t>RFQ were distributed to NAC members</w:t>
      </w:r>
      <w:r w:rsidR="00AE38F7">
        <w:rPr>
          <w:sz w:val="28"/>
          <w:szCs w:val="28"/>
        </w:rPr>
        <w:t xml:space="preserve"> with the facilitated meeting notes from </w:t>
      </w:r>
      <w:r w:rsidR="00435B56">
        <w:rPr>
          <w:sz w:val="28"/>
          <w:szCs w:val="28"/>
        </w:rPr>
        <w:t xml:space="preserve">the </w:t>
      </w:r>
      <w:r w:rsidR="00AE38F7">
        <w:rPr>
          <w:sz w:val="28"/>
          <w:szCs w:val="28"/>
        </w:rPr>
        <w:t>May 4, 2016</w:t>
      </w:r>
      <w:r w:rsidR="00435B56">
        <w:rPr>
          <w:sz w:val="28"/>
          <w:szCs w:val="28"/>
        </w:rPr>
        <w:t xml:space="preserve"> NAC meeting</w:t>
      </w:r>
      <w:r w:rsidR="00AE38F7">
        <w:rPr>
          <w:sz w:val="28"/>
          <w:szCs w:val="28"/>
        </w:rPr>
        <w:t>.</w:t>
      </w:r>
      <w:r w:rsidR="00F614C4">
        <w:rPr>
          <w:sz w:val="28"/>
          <w:szCs w:val="28"/>
        </w:rPr>
        <w:t xml:space="preserve"> Results of </w:t>
      </w:r>
      <w:r w:rsidR="00435B56">
        <w:rPr>
          <w:sz w:val="28"/>
          <w:szCs w:val="28"/>
        </w:rPr>
        <w:t xml:space="preserve">the four </w:t>
      </w:r>
      <w:r w:rsidR="00F614C4">
        <w:rPr>
          <w:sz w:val="28"/>
          <w:szCs w:val="28"/>
        </w:rPr>
        <w:t xml:space="preserve">(4) questions </w:t>
      </w:r>
      <w:r w:rsidR="00435B56">
        <w:rPr>
          <w:sz w:val="28"/>
          <w:szCs w:val="28"/>
        </w:rPr>
        <w:t xml:space="preserve">posed then </w:t>
      </w:r>
      <w:r w:rsidR="00F614C4">
        <w:rPr>
          <w:sz w:val="28"/>
          <w:szCs w:val="28"/>
        </w:rPr>
        <w:t>were discussed. 1</w:t>
      </w:r>
      <w:r w:rsidR="000E4CEC">
        <w:rPr>
          <w:sz w:val="28"/>
          <w:szCs w:val="28"/>
        </w:rPr>
        <w:t>)</w:t>
      </w:r>
      <w:r w:rsidR="00F614C4">
        <w:rPr>
          <w:sz w:val="28"/>
          <w:szCs w:val="28"/>
        </w:rPr>
        <w:t xml:space="preserve"> </w:t>
      </w:r>
      <w:r w:rsidR="00435B56">
        <w:rPr>
          <w:sz w:val="28"/>
          <w:szCs w:val="28"/>
        </w:rPr>
        <w:t>Mixed-use</w:t>
      </w:r>
      <w:r w:rsidR="00F614C4">
        <w:rPr>
          <w:sz w:val="28"/>
          <w:szCs w:val="28"/>
        </w:rPr>
        <w:t xml:space="preserve"> development: Vertical mixed-use vs horizontal mixed-use</w:t>
      </w:r>
      <w:r w:rsidR="002C6B45">
        <w:rPr>
          <w:sz w:val="28"/>
          <w:szCs w:val="28"/>
        </w:rPr>
        <w:t>;</w:t>
      </w:r>
      <w:r w:rsidR="00F614C4">
        <w:rPr>
          <w:sz w:val="28"/>
          <w:szCs w:val="28"/>
        </w:rPr>
        <w:t xml:space="preserve"> 2) Density: Comfort with 1,2,3,4 or 5 story development</w:t>
      </w:r>
      <w:r w:rsidR="002C6B45">
        <w:rPr>
          <w:sz w:val="28"/>
          <w:szCs w:val="28"/>
        </w:rPr>
        <w:t>;</w:t>
      </w:r>
      <w:r w:rsidR="00F614C4">
        <w:rPr>
          <w:sz w:val="28"/>
          <w:szCs w:val="28"/>
        </w:rPr>
        <w:t xml:space="preserve"> 3) Housing Types: Apartment, Townhouses, Live/work, live/work/play; </w:t>
      </w:r>
      <w:r w:rsidR="000E4CEC">
        <w:rPr>
          <w:sz w:val="28"/>
          <w:szCs w:val="28"/>
        </w:rPr>
        <w:t>4</w:t>
      </w:r>
      <w:r w:rsidR="00F614C4">
        <w:rPr>
          <w:sz w:val="28"/>
          <w:szCs w:val="28"/>
        </w:rPr>
        <w:t>) Retail and Services: what does the community need?</w:t>
      </w:r>
      <w:r w:rsidR="00AE38F7">
        <w:rPr>
          <w:sz w:val="28"/>
          <w:szCs w:val="28"/>
        </w:rPr>
        <w:t xml:space="preserve"> </w:t>
      </w:r>
    </w:p>
    <w:p w14:paraId="2AEB7585" w14:textId="77777777" w:rsidR="002C6B45" w:rsidRDefault="002C6B45" w:rsidP="007A38B7">
      <w:pPr>
        <w:tabs>
          <w:tab w:val="left" w:pos="360"/>
        </w:tabs>
        <w:spacing w:after="0" w:line="240" w:lineRule="auto"/>
        <w:ind w:left="360"/>
        <w:jc w:val="both"/>
        <w:rPr>
          <w:sz w:val="28"/>
          <w:szCs w:val="28"/>
        </w:rPr>
      </w:pPr>
    </w:p>
    <w:p w14:paraId="5054C6AE" w14:textId="376C6E32" w:rsidR="002C6B45" w:rsidRDefault="002C6B45" w:rsidP="007A38B7">
      <w:pPr>
        <w:tabs>
          <w:tab w:val="left" w:pos="360"/>
        </w:tabs>
        <w:spacing w:after="0" w:line="240" w:lineRule="auto"/>
        <w:ind w:left="360"/>
        <w:jc w:val="both"/>
        <w:rPr>
          <w:sz w:val="28"/>
          <w:szCs w:val="28"/>
        </w:rPr>
      </w:pPr>
      <w:r>
        <w:rPr>
          <w:sz w:val="28"/>
          <w:szCs w:val="28"/>
        </w:rPr>
        <w:lastRenderedPageBreak/>
        <w:t xml:space="preserve">Bob presented visual images of the surrounding area, a summary of current zoning and criteria through KCMO and the current Rockhurst University Master Plan as approved.  He also shared a draft copy of excerpts from the draft RFP and drew particular attention to the Exhibit C/ Prohibited Uses. </w:t>
      </w:r>
      <w:r w:rsidR="00AE38F7">
        <w:rPr>
          <w:sz w:val="28"/>
          <w:szCs w:val="28"/>
        </w:rPr>
        <w:t xml:space="preserve">This </w:t>
      </w:r>
      <w:r>
        <w:rPr>
          <w:sz w:val="28"/>
          <w:szCs w:val="28"/>
        </w:rPr>
        <w:t xml:space="preserve">will </w:t>
      </w:r>
      <w:r w:rsidR="00AE38F7">
        <w:rPr>
          <w:sz w:val="28"/>
          <w:szCs w:val="28"/>
        </w:rPr>
        <w:t>be a land lease project. The final Draft will be distribute</w:t>
      </w:r>
      <w:r w:rsidR="000E4CEC">
        <w:rPr>
          <w:sz w:val="28"/>
          <w:szCs w:val="28"/>
        </w:rPr>
        <w:t>d</w:t>
      </w:r>
      <w:r w:rsidR="00AE38F7">
        <w:rPr>
          <w:sz w:val="28"/>
          <w:szCs w:val="28"/>
        </w:rPr>
        <w:t xml:space="preserve"> to the NAC members before it is sent out</w:t>
      </w:r>
      <w:r>
        <w:rPr>
          <w:sz w:val="28"/>
          <w:szCs w:val="28"/>
        </w:rPr>
        <w:t>.</w:t>
      </w:r>
    </w:p>
    <w:p w14:paraId="243D9AF4" w14:textId="77777777" w:rsidR="002C6B45" w:rsidRDefault="002C6B45" w:rsidP="007A38B7">
      <w:pPr>
        <w:tabs>
          <w:tab w:val="left" w:pos="360"/>
        </w:tabs>
        <w:spacing w:after="0" w:line="240" w:lineRule="auto"/>
        <w:ind w:left="360"/>
        <w:jc w:val="both"/>
        <w:rPr>
          <w:sz w:val="28"/>
          <w:szCs w:val="28"/>
        </w:rPr>
      </w:pPr>
    </w:p>
    <w:p w14:paraId="322E40DB" w14:textId="18B41B3B" w:rsidR="002C6B45" w:rsidRDefault="00AE38F7" w:rsidP="007A38B7">
      <w:pPr>
        <w:tabs>
          <w:tab w:val="left" w:pos="360"/>
        </w:tabs>
        <w:spacing w:after="0" w:line="240" w:lineRule="auto"/>
        <w:ind w:left="360"/>
        <w:jc w:val="both"/>
        <w:rPr>
          <w:sz w:val="28"/>
          <w:szCs w:val="28"/>
        </w:rPr>
      </w:pPr>
      <w:r>
        <w:rPr>
          <w:sz w:val="28"/>
          <w:szCs w:val="28"/>
        </w:rPr>
        <w:t xml:space="preserve">Renee Neades with 49/63 neighborhoods expressed concern about </w:t>
      </w:r>
      <w:r w:rsidR="002C6B45">
        <w:rPr>
          <w:sz w:val="28"/>
          <w:szCs w:val="28"/>
        </w:rPr>
        <w:t xml:space="preserve">three story </w:t>
      </w:r>
      <w:r>
        <w:rPr>
          <w:sz w:val="28"/>
          <w:szCs w:val="28"/>
        </w:rPr>
        <w:t xml:space="preserve">height and zoning and </w:t>
      </w:r>
      <w:r w:rsidR="002C6B45">
        <w:rPr>
          <w:sz w:val="28"/>
          <w:szCs w:val="28"/>
        </w:rPr>
        <w:t xml:space="preserve">asked </w:t>
      </w:r>
      <w:r>
        <w:rPr>
          <w:sz w:val="28"/>
          <w:szCs w:val="28"/>
        </w:rPr>
        <w:t>whether there were any concessions for the neighborhood</w:t>
      </w:r>
      <w:r w:rsidR="002C6B45">
        <w:rPr>
          <w:sz w:val="28"/>
          <w:szCs w:val="28"/>
        </w:rPr>
        <w:t xml:space="preserve"> for this height as Rockhurst had done</w:t>
      </w:r>
      <w:r>
        <w:rPr>
          <w:sz w:val="28"/>
          <w:szCs w:val="28"/>
        </w:rPr>
        <w:t xml:space="preserve">. </w:t>
      </w:r>
      <w:r w:rsidR="002C6B45">
        <w:rPr>
          <w:sz w:val="28"/>
          <w:szCs w:val="28"/>
        </w:rPr>
        <w:t>Renee also noted that the Prohibited Uses would prohibit much of what currently exists on Troost in this area and stated that was a positive.  Bob asked the NAC to share any other comments on the draft RFP within the next couple of weeks if possible.</w:t>
      </w:r>
    </w:p>
    <w:p w14:paraId="0C01CC9D" w14:textId="77777777" w:rsidR="002C6B45" w:rsidRDefault="002C6B45" w:rsidP="007A38B7">
      <w:pPr>
        <w:tabs>
          <w:tab w:val="left" w:pos="360"/>
        </w:tabs>
        <w:spacing w:after="0" w:line="240" w:lineRule="auto"/>
        <w:ind w:left="360"/>
        <w:jc w:val="both"/>
        <w:rPr>
          <w:sz w:val="28"/>
          <w:szCs w:val="28"/>
        </w:rPr>
      </w:pPr>
    </w:p>
    <w:p w14:paraId="19B81951" w14:textId="508557D0" w:rsidR="00577E3C" w:rsidRDefault="00AE38F7" w:rsidP="007A38B7">
      <w:pPr>
        <w:tabs>
          <w:tab w:val="left" w:pos="360"/>
        </w:tabs>
        <w:spacing w:after="0" w:line="240" w:lineRule="auto"/>
        <w:ind w:left="360"/>
        <w:jc w:val="both"/>
        <w:rPr>
          <w:sz w:val="28"/>
          <w:szCs w:val="28"/>
        </w:rPr>
      </w:pPr>
      <w:r>
        <w:rPr>
          <w:sz w:val="28"/>
          <w:szCs w:val="28"/>
        </w:rPr>
        <w:t xml:space="preserve">It was noted </w:t>
      </w:r>
      <w:r w:rsidR="002C6B45">
        <w:rPr>
          <w:sz w:val="28"/>
          <w:szCs w:val="28"/>
        </w:rPr>
        <w:t xml:space="preserve">by Jason Pryor </w:t>
      </w:r>
      <w:r>
        <w:rPr>
          <w:sz w:val="28"/>
          <w:szCs w:val="28"/>
        </w:rPr>
        <w:t xml:space="preserve">that </w:t>
      </w:r>
      <w:r w:rsidR="002C6B45">
        <w:rPr>
          <w:sz w:val="28"/>
          <w:szCs w:val="28"/>
        </w:rPr>
        <w:t>the current tenant (</w:t>
      </w:r>
      <w:r>
        <w:rPr>
          <w:sz w:val="28"/>
          <w:szCs w:val="28"/>
        </w:rPr>
        <w:t>Ray</w:t>
      </w:r>
      <w:r w:rsidR="002C6B45">
        <w:rPr>
          <w:sz w:val="28"/>
          <w:szCs w:val="28"/>
        </w:rPr>
        <w:t>)</w:t>
      </w:r>
      <w:r>
        <w:rPr>
          <w:sz w:val="28"/>
          <w:szCs w:val="28"/>
        </w:rPr>
        <w:t xml:space="preserve"> at Mike’s Tavern would like to be in conversation on what’s happening. Bob has had a discussion with the owner of </w:t>
      </w:r>
      <w:r w:rsidR="002C6B45">
        <w:rPr>
          <w:sz w:val="28"/>
          <w:szCs w:val="28"/>
        </w:rPr>
        <w:t xml:space="preserve">the ground that </w:t>
      </w:r>
      <w:r>
        <w:rPr>
          <w:sz w:val="28"/>
          <w:szCs w:val="28"/>
        </w:rPr>
        <w:t>Mike’s</w:t>
      </w:r>
      <w:r w:rsidR="002C6B45">
        <w:rPr>
          <w:sz w:val="28"/>
          <w:szCs w:val="28"/>
        </w:rPr>
        <w:t xml:space="preserve"> is located on, but agreed to follow up with Ray as well</w:t>
      </w:r>
      <w:r>
        <w:rPr>
          <w:sz w:val="28"/>
          <w:szCs w:val="28"/>
        </w:rPr>
        <w:t xml:space="preserve">. </w:t>
      </w:r>
      <w:r w:rsidR="007532FE">
        <w:rPr>
          <w:sz w:val="28"/>
          <w:szCs w:val="28"/>
        </w:rPr>
        <w:t xml:space="preserve">Jason provided Bob with Ray’s contact information. </w:t>
      </w:r>
      <w:r>
        <w:rPr>
          <w:sz w:val="28"/>
          <w:szCs w:val="28"/>
        </w:rPr>
        <w:t xml:space="preserve">Other </w:t>
      </w:r>
      <w:r w:rsidR="002C6B45">
        <w:rPr>
          <w:sz w:val="28"/>
          <w:szCs w:val="28"/>
        </w:rPr>
        <w:t xml:space="preserve">requests </w:t>
      </w:r>
      <w:r>
        <w:rPr>
          <w:sz w:val="28"/>
          <w:szCs w:val="28"/>
        </w:rPr>
        <w:t xml:space="preserve">included </w:t>
      </w:r>
      <w:r w:rsidR="002C6B45">
        <w:rPr>
          <w:sz w:val="28"/>
          <w:szCs w:val="28"/>
        </w:rPr>
        <w:t xml:space="preserve">requiring </w:t>
      </w:r>
      <w:r w:rsidR="007532FE">
        <w:rPr>
          <w:sz w:val="28"/>
          <w:szCs w:val="28"/>
        </w:rPr>
        <w:t xml:space="preserve">adequate </w:t>
      </w:r>
      <w:r>
        <w:rPr>
          <w:sz w:val="28"/>
          <w:szCs w:val="28"/>
        </w:rPr>
        <w:t xml:space="preserve">parking and </w:t>
      </w:r>
      <w:r w:rsidR="002C6B45">
        <w:rPr>
          <w:sz w:val="28"/>
          <w:szCs w:val="28"/>
        </w:rPr>
        <w:t xml:space="preserve">some </w:t>
      </w:r>
      <w:r>
        <w:rPr>
          <w:sz w:val="28"/>
          <w:szCs w:val="28"/>
        </w:rPr>
        <w:t xml:space="preserve">greenspace. The RFP will be issued within the month and reviewed over the next 3 months. </w:t>
      </w:r>
    </w:p>
    <w:p w14:paraId="29E2AC62" w14:textId="77777777" w:rsidR="007A38B7" w:rsidRDefault="007A38B7" w:rsidP="00577E3C">
      <w:pPr>
        <w:spacing w:after="0" w:line="240" w:lineRule="auto"/>
        <w:jc w:val="both"/>
        <w:rPr>
          <w:sz w:val="28"/>
          <w:szCs w:val="28"/>
        </w:rPr>
      </w:pPr>
    </w:p>
    <w:p w14:paraId="6B80D661" w14:textId="77777777" w:rsidR="001762D4" w:rsidRDefault="001762D4" w:rsidP="00577E3C">
      <w:pPr>
        <w:spacing w:after="0" w:line="240" w:lineRule="auto"/>
        <w:jc w:val="both"/>
        <w:rPr>
          <w:sz w:val="28"/>
          <w:szCs w:val="28"/>
        </w:rPr>
      </w:pPr>
    </w:p>
    <w:p w14:paraId="447D7111" w14:textId="48475BF1" w:rsidR="00577E3C" w:rsidRPr="007A38B7" w:rsidRDefault="00577E3C" w:rsidP="00577E3C">
      <w:pPr>
        <w:pStyle w:val="ListParagraph"/>
        <w:numPr>
          <w:ilvl w:val="1"/>
          <w:numId w:val="4"/>
        </w:numPr>
        <w:spacing w:after="0" w:line="240" w:lineRule="auto"/>
        <w:jc w:val="both"/>
        <w:rPr>
          <w:b/>
          <w:sz w:val="28"/>
          <w:szCs w:val="28"/>
        </w:rPr>
      </w:pPr>
      <w:r w:rsidRPr="007A38B7">
        <w:rPr>
          <w:b/>
          <w:sz w:val="28"/>
          <w:szCs w:val="28"/>
        </w:rPr>
        <w:t>A Vision for UMKC (Trustees Campus Environment)</w:t>
      </w:r>
    </w:p>
    <w:p w14:paraId="5CC8E0FE" w14:textId="305B3DA9" w:rsidR="00761853" w:rsidRDefault="00761853" w:rsidP="00761853">
      <w:pPr>
        <w:spacing w:after="0" w:line="240" w:lineRule="auto"/>
        <w:ind w:left="360"/>
        <w:jc w:val="both"/>
        <w:rPr>
          <w:sz w:val="28"/>
          <w:szCs w:val="28"/>
        </w:rPr>
      </w:pPr>
      <w:r>
        <w:rPr>
          <w:sz w:val="28"/>
          <w:szCs w:val="28"/>
        </w:rPr>
        <w:t xml:space="preserve">Dee introduced Josh Boehm </w:t>
      </w:r>
      <w:r w:rsidR="002C6B45">
        <w:rPr>
          <w:sz w:val="28"/>
          <w:szCs w:val="28"/>
        </w:rPr>
        <w:t xml:space="preserve">as </w:t>
      </w:r>
      <w:r>
        <w:rPr>
          <w:sz w:val="28"/>
          <w:szCs w:val="28"/>
        </w:rPr>
        <w:t>a 2013 graduate of the UMKC Architect</w:t>
      </w:r>
      <w:r w:rsidR="002C6B45">
        <w:rPr>
          <w:sz w:val="28"/>
          <w:szCs w:val="28"/>
        </w:rPr>
        <w:t>ure</w:t>
      </w:r>
      <w:r w:rsidRPr="00761853">
        <w:rPr>
          <w:sz w:val="28"/>
          <w:szCs w:val="28"/>
        </w:rPr>
        <w:t>, Urban, Planning and Design</w:t>
      </w:r>
      <w:r w:rsidR="002C6B45">
        <w:rPr>
          <w:sz w:val="28"/>
          <w:szCs w:val="28"/>
        </w:rPr>
        <w:t xml:space="preserve"> </w:t>
      </w:r>
      <w:r w:rsidR="00D13206">
        <w:rPr>
          <w:sz w:val="28"/>
          <w:szCs w:val="28"/>
        </w:rPr>
        <w:t xml:space="preserve">(AUP+D) </w:t>
      </w:r>
      <w:r w:rsidR="002C6B45">
        <w:rPr>
          <w:sz w:val="28"/>
          <w:szCs w:val="28"/>
        </w:rPr>
        <w:t>program</w:t>
      </w:r>
      <w:r w:rsidRPr="00761853">
        <w:rPr>
          <w:sz w:val="28"/>
          <w:szCs w:val="28"/>
        </w:rPr>
        <w:t>. He was also a Trustee Scholar. Josh currently works for the Jackson County Rock Island Rail Corridor Authority as a Development Manager</w:t>
      </w:r>
      <w:r>
        <w:rPr>
          <w:sz w:val="28"/>
          <w:szCs w:val="28"/>
        </w:rPr>
        <w:t xml:space="preserve">. </w:t>
      </w:r>
      <w:r w:rsidRPr="00761853">
        <w:rPr>
          <w:sz w:val="28"/>
          <w:szCs w:val="28"/>
        </w:rPr>
        <w:t>In 2015 one of the initiative</w:t>
      </w:r>
      <w:r w:rsidR="000E4CEC">
        <w:rPr>
          <w:sz w:val="28"/>
          <w:szCs w:val="28"/>
        </w:rPr>
        <w:t>s</w:t>
      </w:r>
      <w:r w:rsidRPr="00761853">
        <w:rPr>
          <w:sz w:val="28"/>
          <w:szCs w:val="28"/>
        </w:rPr>
        <w:t xml:space="preserve"> of the UMKC Trustees was to examine the UMKC campus environment. Their goal was to develop a vibrant and inviting campus neighborhood. An Ad-Hoc committee was formalized to focus on areas of campus that included gateways, iconic structure</w:t>
      </w:r>
      <w:r w:rsidR="000E4CEC">
        <w:rPr>
          <w:sz w:val="28"/>
          <w:szCs w:val="28"/>
        </w:rPr>
        <w:t>s</w:t>
      </w:r>
      <w:r w:rsidRPr="00761853">
        <w:rPr>
          <w:sz w:val="28"/>
          <w:szCs w:val="28"/>
        </w:rPr>
        <w:t xml:space="preserve">, general signage and green space, bike and walkability. </w:t>
      </w:r>
    </w:p>
    <w:p w14:paraId="112FA474" w14:textId="77777777" w:rsidR="00761853" w:rsidRDefault="00761853" w:rsidP="00761853">
      <w:pPr>
        <w:spacing w:after="0" w:line="240" w:lineRule="auto"/>
        <w:ind w:left="360"/>
        <w:jc w:val="both"/>
        <w:rPr>
          <w:sz w:val="28"/>
          <w:szCs w:val="28"/>
        </w:rPr>
      </w:pPr>
    </w:p>
    <w:p w14:paraId="194A1EA8" w14:textId="2EB2B42E" w:rsidR="007A38B7" w:rsidRDefault="00761853" w:rsidP="00761853">
      <w:pPr>
        <w:spacing w:after="0" w:line="240" w:lineRule="auto"/>
        <w:ind w:left="360"/>
        <w:jc w:val="both"/>
        <w:rPr>
          <w:sz w:val="28"/>
          <w:szCs w:val="28"/>
        </w:rPr>
      </w:pPr>
      <w:r>
        <w:rPr>
          <w:sz w:val="28"/>
          <w:szCs w:val="28"/>
        </w:rPr>
        <w:t xml:space="preserve">Josh shared </w:t>
      </w:r>
      <w:r w:rsidR="000E4CEC">
        <w:rPr>
          <w:sz w:val="28"/>
          <w:szCs w:val="28"/>
        </w:rPr>
        <w:t xml:space="preserve">with NAC members </w:t>
      </w:r>
      <w:r>
        <w:rPr>
          <w:sz w:val="28"/>
          <w:szCs w:val="28"/>
        </w:rPr>
        <w:t>the students</w:t>
      </w:r>
      <w:r w:rsidR="000E4CEC">
        <w:rPr>
          <w:sz w:val="28"/>
          <w:szCs w:val="28"/>
        </w:rPr>
        <w:t>’</w:t>
      </w:r>
      <w:r>
        <w:rPr>
          <w:sz w:val="28"/>
          <w:szCs w:val="28"/>
        </w:rPr>
        <w:t xml:space="preserve"> formalize</w:t>
      </w:r>
      <w:r w:rsidR="000E4CEC">
        <w:rPr>
          <w:sz w:val="28"/>
          <w:szCs w:val="28"/>
        </w:rPr>
        <w:t>d</w:t>
      </w:r>
      <w:r>
        <w:rPr>
          <w:sz w:val="28"/>
          <w:szCs w:val="28"/>
        </w:rPr>
        <w:t xml:space="preserve"> plan that was presented to the Trustees in September 2016. The plan was well received by the NAC members. Trustees and UMKC staff participated in the student studio. The plan was also presented to UMKC staff to </w:t>
      </w:r>
      <w:r>
        <w:rPr>
          <w:sz w:val="28"/>
          <w:szCs w:val="28"/>
        </w:rPr>
        <w:lastRenderedPageBreak/>
        <w:t>consider for the Campus Master plan.</w:t>
      </w:r>
      <w:r w:rsidR="007532FE">
        <w:rPr>
          <w:sz w:val="28"/>
          <w:szCs w:val="28"/>
        </w:rPr>
        <w:t xml:space="preserve"> </w:t>
      </w:r>
      <w:r w:rsidR="007A38B7">
        <w:rPr>
          <w:sz w:val="28"/>
          <w:szCs w:val="28"/>
        </w:rPr>
        <w:t>NAC members were provided a handout of the formalize</w:t>
      </w:r>
      <w:r w:rsidR="00E066AC">
        <w:rPr>
          <w:sz w:val="28"/>
          <w:szCs w:val="28"/>
        </w:rPr>
        <w:t>d</w:t>
      </w:r>
      <w:r w:rsidR="007A38B7">
        <w:rPr>
          <w:sz w:val="28"/>
          <w:szCs w:val="28"/>
        </w:rPr>
        <w:t xml:space="preserve"> plan.</w:t>
      </w:r>
    </w:p>
    <w:p w14:paraId="710539B3" w14:textId="77777777" w:rsidR="007532FE" w:rsidRDefault="007532FE" w:rsidP="00761853">
      <w:pPr>
        <w:spacing w:after="0" w:line="240" w:lineRule="auto"/>
        <w:ind w:left="360"/>
        <w:jc w:val="both"/>
        <w:rPr>
          <w:sz w:val="28"/>
          <w:szCs w:val="28"/>
        </w:rPr>
      </w:pPr>
    </w:p>
    <w:p w14:paraId="708387B4" w14:textId="37593EEF" w:rsidR="007532FE" w:rsidRPr="00761853" w:rsidRDefault="007532FE" w:rsidP="00761853">
      <w:pPr>
        <w:spacing w:after="0" w:line="240" w:lineRule="auto"/>
        <w:ind w:left="360"/>
        <w:jc w:val="both"/>
        <w:rPr>
          <w:sz w:val="28"/>
          <w:szCs w:val="28"/>
        </w:rPr>
      </w:pPr>
      <w:r>
        <w:rPr>
          <w:sz w:val="28"/>
          <w:szCs w:val="28"/>
        </w:rPr>
        <w:t>Jason Pryor, owner of Pizza 51</w:t>
      </w:r>
      <w:r w:rsidR="00D13206">
        <w:rPr>
          <w:sz w:val="28"/>
          <w:szCs w:val="28"/>
        </w:rPr>
        <w:t>,</w:t>
      </w:r>
      <w:r>
        <w:rPr>
          <w:sz w:val="28"/>
          <w:szCs w:val="28"/>
        </w:rPr>
        <w:t xml:space="preserve"> inquired about the possibility of AUP+D students </w:t>
      </w:r>
      <w:r w:rsidR="00D13206">
        <w:rPr>
          <w:sz w:val="28"/>
          <w:szCs w:val="28"/>
        </w:rPr>
        <w:t>completing</w:t>
      </w:r>
      <w:r>
        <w:rPr>
          <w:sz w:val="28"/>
          <w:szCs w:val="28"/>
        </w:rPr>
        <w:t xml:space="preserve"> an urban design project sometime in the spring semester for the façade of Pizza 51. Dee will reach out to the faculty member to contact Jason. </w:t>
      </w:r>
    </w:p>
    <w:p w14:paraId="417EE08F" w14:textId="77777777" w:rsidR="000A2011" w:rsidRPr="000A2011" w:rsidRDefault="000A2011" w:rsidP="000A2011">
      <w:pPr>
        <w:spacing w:after="0" w:line="240" w:lineRule="auto"/>
        <w:jc w:val="both"/>
        <w:rPr>
          <w:sz w:val="28"/>
          <w:szCs w:val="28"/>
        </w:rPr>
      </w:pPr>
    </w:p>
    <w:p w14:paraId="5B50D303" w14:textId="77777777" w:rsidR="00C4190D" w:rsidRDefault="00C4190D" w:rsidP="00D21EDB">
      <w:pPr>
        <w:pStyle w:val="ListParagraph"/>
        <w:numPr>
          <w:ilvl w:val="0"/>
          <w:numId w:val="8"/>
        </w:numPr>
        <w:spacing w:after="0" w:line="240" w:lineRule="auto"/>
        <w:jc w:val="both"/>
        <w:rPr>
          <w:b/>
          <w:sz w:val="28"/>
          <w:szCs w:val="28"/>
        </w:rPr>
      </w:pPr>
      <w:r w:rsidRPr="00D21EDB">
        <w:rPr>
          <w:b/>
          <w:sz w:val="28"/>
          <w:szCs w:val="28"/>
        </w:rPr>
        <w:t>Announcements</w:t>
      </w:r>
    </w:p>
    <w:p w14:paraId="1523AC3A" w14:textId="77777777" w:rsidR="00577E3C" w:rsidRDefault="00577E3C" w:rsidP="00577E3C">
      <w:pPr>
        <w:spacing w:after="0" w:line="240" w:lineRule="auto"/>
        <w:jc w:val="both"/>
        <w:rPr>
          <w:b/>
          <w:sz w:val="28"/>
          <w:szCs w:val="28"/>
        </w:rPr>
      </w:pPr>
    </w:p>
    <w:p w14:paraId="5137936F" w14:textId="45FA2011" w:rsidR="000A2011" w:rsidRPr="000A2011" w:rsidRDefault="00577E3C" w:rsidP="00577E3C">
      <w:pPr>
        <w:spacing w:after="0" w:line="240" w:lineRule="auto"/>
        <w:ind w:left="360"/>
        <w:jc w:val="both"/>
        <w:rPr>
          <w:sz w:val="28"/>
          <w:szCs w:val="28"/>
        </w:rPr>
      </w:pPr>
      <w:r w:rsidRPr="00577E3C">
        <w:rPr>
          <w:sz w:val="28"/>
          <w:szCs w:val="28"/>
        </w:rPr>
        <w:t xml:space="preserve">Dee provided details for </w:t>
      </w:r>
      <w:r>
        <w:rPr>
          <w:sz w:val="28"/>
          <w:szCs w:val="28"/>
        </w:rPr>
        <w:t xml:space="preserve">participation on </w:t>
      </w:r>
      <w:r w:rsidR="00761853">
        <w:rPr>
          <w:sz w:val="28"/>
          <w:szCs w:val="28"/>
        </w:rPr>
        <w:t>February</w:t>
      </w:r>
      <w:r>
        <w:rPr>
          <w:sz w:val="28"/>
          <w:szCs w:val="28"/>
        </w:rPr>
        <w:t xml:space="preserve"> 28</w:t>
      </w:r>
      <w:r w:rsidRPr="00577E3C">
        <w:rPr>
          <w:sz w:val="28"/>
          <w:szCs w:val="28"/>
          <w:vertAlign w:val="superscript"/>
        </w:rPr>
        <w:t>th</w:t>
      </w:r>
      <w:r>
        <w:rPr>
          <w:sz w:val="28"/>
          <w:szCs w:val="28"/>
        </w:rPr>
        <w:t xml:space="preserve"> for </w:t>
      </w:r>
      <w:r w:rsidRPr="00577E3C">
        <w:rPr>
          <w:sz w:val="28"/>
          <w:szCs w:val="28"/>
        </w:rPr>
        <w:t>UM Syst</w:t>
      </w:r>
      <w:r>
        <w:rPr>
          <w:sz w:val="28"/>
          <w:szCs w:val="28"/>
        </w:rPr>
        <w:t>em Legislative Day. This would be an opportunity for constituents to advocate for the System</w:t>
      </w:r>
      <w:r w:rsidR="00761853">
        <w:rPr>
          <w:sz w:val="28"/>
          <w:szCs w:val="28"/>
        </w:rPr>
        <w:t>’s</w:t>
      </w:r>
      <w:r>
        <w:rPr>
          <w:sz w:val="28"/>
          <w:szCs w:val="28"/>
        </w:rPr>
        <w:t xml:space="preserve"> core funding and visit with state legislators. There will be a training class February 24</w:t>
      </w:r>
      <w:r w:rsidRPr="00577E3C">
        <w:rPr>
          <w:sz w:val="28"/>
          <w:szCs w:val="28"/>
          <w:vertAlign w:val="superscript"/>
        </w:rPr>
        <w:t>th</w:t>
      </w:r>
      <w:r>
        <w:rPr>
          <w:sz w:val="28"/>
          <w:szCs w:val="28"/>
        </w:rPr>
        <w:t xml:space="preserve"> for those that would like to attend. The bus will leave the UMKC campus at 7:00 am on February 28</w:t>
      </w:r>
      <w:r w:rsidRPr="00577E3C">
        <w:rPr>
          <w:sz w:val="28"/>
          <w:szCs w:val="28"/>
          <w:vertAlign w:val="superscript"/>
        </w:rPr>
        <w:t>th</w:t>
      </w:r>
      <w:r>
        <w:rPr>
          <w:sz w:val="28"/>
          <w:szCs w:val="28"/>
        </w:rPr>
        <w:t xml:space="preserve"> to Jefferson City and return to KC around 5:00 pm. This will be a difficult year in the legislature and everyone was encouraged to attend. </w:t>
      </w:r>
    </w:p>
    <w:p w14:paraId="5DC400D2" w14:textId="77777777" w:rsidR="000A2011" w:rsidRPr="000A2011" w:rsidRDefault="000A2011" w:rsidP="000A2011">
      <w:pPr>
        <w:spacing w:after="0" w:line="240" w:lineRule="auto"/>
        <w:jc w:val="both"/>
        <w:rPr>
          <w:b/>
          <w:sz w:val="28"/>
          <w:szCs w:val="28"/>
        </w:rPr>
      </w:pPr>
    </w:p>
    <w:p w14:paraId="60496A53" w14:textId="11BF13B5" w:rsidR="000A2011" w:rsidRDefault="000A2011" w:rsidP="000A2011">
      <w:pPr>
        <w:pStyle w:val="ListParagraph"/>
        <w:numPr>
          <w:ilvl w:val="0"/>
          <w:numId w:val="8"/>
        </w:numPr>
        <w:spacing w:after="0" w:line="240" w:lineRule="auto"/>
        <w:jc w:val="both"/>
        <w:rPr>
          <w:b/>
          <w:sz w:val="28"/>
          <w:szCs w:val="28"/>
        </w:rPr>
      </w:pPr>
      <w:r w:rsidRPr="00D21EDB">
        <w:rPr>
          <w:b/>
          <w:sz w:val="28"/>
          <w:szCs w:val="28"/>
        </w:rPr>
        <w:t>Public Comment</w:t>
      </w:r>
      <w:r w:rsidR="00577E3C">
        <w:rPr>
          <w:b/>
          <w:sz w:val="28"/>
          <w:szCs w:val="28"/>
        </w:rPr>
        <w:t xml:space="preserve"> (No public Comments)</w:t>
      </w:r>
    </w:p>
    <w:p w14:paraId="6CE1021D" w14:textId="77777777" w:rsidR="00974B18" w:rsidRDefault="00974B18" w:rsidP="00D21EDB">
      <w:pPr>
        <w:spacing w:after="0" w:line="240" w:lineRule="auto"/>
        <w:ind w:left="360"/>
        <w:jc w:val="both"/>
        <w:rPr>
          <w:sz w:val="28"/>
          <w:szCs w:val="28"/>
        </w:rPr>
      </w:pPr>
    </w:p>
    <w:p w14:paraId="4445FEBC" w14:textId="33A1509D" w:rsidR="00901ABD" w:rsidRDefault="00BC35B7" w:rsidP="00D21EDB">
      <w:pPr>
        <w:spacing w:after="0" w:line="240" w:lineRule="auto"/>
        <w:ind w:left="360"/>
        <w:jc w:val="both"/>
        <w:rPr>
          <w:sz w:val="28"/>
          <w:szCs w:val="28"/>
        </w:rPr>
      </w:pPr>
      <w:r>
        <w:rPr>
          <w:sz w:val="28"/>
          <w:szCs w:val="28"/>
        </w:rPr>
        <w:t>T</w:t>
      </w:r>
      <w:r w:rsidRPr="00BC35B7">
        <w:rPr>
          <w:sz w:val="28"/>
          <w:szCs w:val="28"/>
        </w:rPr>
        <w:t xml:space="preserve">he </w:t>
      </w:r>
      <w:r>
        <w:rPr>
          <w:sz w:val="28"/>
          <w:szCs w:val="28"/>
        </w:rPr>
        <w:t>n</w:t>
      </w:r>
      <w:r w:rsidR="000A2011">
        <w:rPr>
          <w:sz w:val="28"/>
          <w:szCs w:val="28"/>
        </w:rPr>
        <w:t xml:space="preserve">ext meeting is </w:t>
      </w:r>
      <w:r w:rsidR="008E0CAF">
        <w:rPr>
          <w:sz w:val="28"/>
          <w:szCs w:val="28"/>
        </w:rPr>
        <w:t>April 5</w:t>
      </w:r>
      <w:r w:rsidR="000A2011">
        <w:rPr>
          <w:sz w:val="28"/>
          <w:szCs w:val="28"/>
        </w:rPr>
        <w:t>, 2017</w:t>
      </w:r>
      <w:r w:rsidR="00165574">
        <w:rPr>
          <w:sz w:val="28"/>
          <w:szCs w:val="28"/>
        </w:rPr>
        <w:t xml:space="preserve"> </w:t>
      </w:r>
    </w:p>
    <w:p w14:paraId="183B539F" w14:textId="77777777" w:rsidR="007232F8" w:rsidRDefault="007232F8" w:rsidP="00D21EDB">
      <w:pPr>
        <w:spacing w:after="0" w:line="240" w:lineRule="auto"/>
        <w:ind w:left="1080"/>
        <w:jc w:val="both"/>
        <w:rPr>
          <w:sz w:val="28"/>
          <w:szCs w:val="28"/>
        </w:rPr>
      </w:pPr>
    </w:p>
    <w:p w14:paraId="4C4A411F" w14:textId="2FC76E43" w:rsidR="006451CD" w:rsidRDefault="006451CD" w:rsidP="00D21EDB">
      <w:pPr>
        <w:spacing w:after="0" w:line="240" w:lineRule="auto"/>
        <w:ind w:left="360"/>
        <w:jc w:val="both"/>
        <w:rPr>
          <w:sz w:val="28"/>
          <w:szCs w:val="28"/>
        </w:rPr>
      </w:pPr>
      <w:r>
        <w:rPr>
          <w:sz w:val="28"/>
          <w:szCs w:val="28"/>
        </w:rPr>
        <w:t xml:space="preserve">Meeting adjourned </w:t>
      </w:r>
      <w:r w:rsidR="00165574">
        <w:rPr>
          <w:sz w:val="28"/>
          <w:szCs w:val="28"/>
        </w:rPr>
        <w:t>(</w:t>
      </w:r>
      <w:r w:rsidR="008E0CAF">
        <w:rPr>
          <w:sz w:val="28"/>
          <w:szCs w:val="28"/>
        </w:rPr>
        <w:t xml:space="preserve">7:30 </w:t>
      </w:r>
      <w:r w:rsidR="00165574">
        <w:rPr>
          <w:sz w:val="28"/>
          <w:szCs w:val="28"/>
        </w:rPr>
        <w:t>pm)</w:t>
      </w:r>
    </w:p>
    <w:p w14:paraId="5F23027A" w14:textId="3C3B6C6B" w:rsidR="00C4190D" w:rsidRDefault="006451CD" w:rsidP="005A25B0">
      <w:pPr>
        <w:spacing w:after="0" w:line="240" w:lineRule="auto"/>
        <w:ind w:left="360"/>
        <w:jc w:val="both"/>
        <w:rPr>
          <w:sz w:val="28"/>
          <w:szCs w:val="28"/>
        </w:rPr>
      </w:pPr>
      <w:r>
        <w:rPr>
          <w:sz w:val="28"/>
          <w:szCs w:val="28"/>
        </w:rPr>
        <w:t>Submitted by Dee Evans</w:t>
      </w:r>
    </w:p>
    <w:p w14:paraId="18B727A6" w14:textId="77777777" w:rsidR="00E066AC" w:rsidRDefault="00E066AC" w:rsidP="005A25B0">
      <w:pPr>
        <w:spacing w:after="0" w:line="240" w:lineRule="auto"/>
        <w:ind w:left="360"/>
        <w:jc w:val="both"/>
        <w:rPr>
          <w:sz w:val="28"/>
          <w:szCs w:val="28"/>
        </w:rPr>
      </w:pPr>
    </w:p>
    <w:p w14:paraId="4578C41A" w14:textId="4ADCE9FD" w:rsidR="00E066AC" w:rsidRPr="009C4EF8" w:rsidRDefault="00E066AC" w:rsidP="005A25B0">
      <w:pPr>
        <w:spacing w:after="0" w:line="240" w:lineRule="auto"/>
        <w:ind w:left="360"/>
        <w:jc w:val="both"/>
        <w:rPr>
          <w:sz w:val="28"/>
          <w:szCs w:val="28"/>
        </w:rPr>
      </w:pPr>
    </w:p>
    <w:sectPr w:rsidR="00E066AC" w:rsidRPr="009C4EF8" w:rsidSect="007C74F4">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7CBC5" w14:textId="77777777" w:rsidR="007C74F4" w:rsidRDefault="007C74F4" w:rsidP="007C74F4">
      <w:pPr>
        <w:spacing w:after="0" w:line="240" w:lineRule="auto"/>
      </w:pPr>
      <w:r>
        <w:separator/>
      </w:r>
    </w:p>
  </w:endnote>
  <w:endnote w:type="continuationSeparator" w:id="0">
    <w:p w14:paraId="2B2E1799" w14:textId="77777777" w:rsidR="007C74F4" w:rsidRDefault="007C74F4" w:rsidP="007C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682979"/>
      <w:docPartObj>
        <w:docPartGallery w:val="Page Numbers (Bottom of Page)"/>
        <w:docPartUnique/>
      </w:docPartObj>
    </w:sdtPr>
    <w:sdtEndPr>
      <w:rPr>
        <w:noProof/>
      </w:rPr>
    </w:sdtEndPr>
    <w:sdtContent>
      <w:p w14:paraId="0EFB5DCD" w14:textId="27AA0B42" w:rsidR="00850319" w:rsidRDefault="00850319">
        <w:pPr>
          <w:pStyle w:val="Footer"/>
          <w:jc w:val="center"/>
        </w:pPr>
        <w:r>
          <w:fldChar w:fldCharType="begin"/>
        </w:r>
        <w:r>
          <w:instrText xml:space="preserve"> PAGE   \* MERGEFORMAT </w:instrText>
        </w:r>
        <w:r>
          <w:fldChar w:fldCharType="separate"/>
        </w:r>
        <w:r w:rsidR="006128E5">
          <w:rPr>
            <w:noProof/>
          </w:rPr>
          <w:t>4</w:t>
        </w:r>
        <w:r>
          <w:rPr>
            <w:noProof/>
          </w:rPr>
          <w:fldChar w:fldCharType="end"/>
        </w:r>
      </w:p>
    </w:sdtContent>
  </w:sdt>
  <w:p w14:paraId="263826F7" w14:textId="77777777" w:rsidR="007C74F4" w:rsidRDefault="007C7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6ED95" w14:textId="77777777" w:rsidR="007C74F4" w:rsidRDefault="007C74F4" w:rsidP="007C74F4">
      <w:pPr>
        <w:spacing w:after="0" w:line="240" w:lineRule="auto"/>
      </w:pPr>
      <w:r>
        <w:separator/>
      </w:r>
    </w:p>
  </w:footnote>
  <w:footnote w:type="continuationSeparator" w:id="0">
    <w:p w14:paraId="1F24DFE2" w14:textId="77777777" w:rsidR="007C74F4" w:rsidRDefault="007C74F4" w:rsidP="007C7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6D98"/>
    <w:multiLevelType w:val="hybridMultilevel"/>
    <w:tmpl w:val="3BC8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73872"/>
    <w:multiLevelType w:val="hybridMultilevel"/>
    <w:tmpl w:val="6608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C12E5"/>
    <w:multiLevelType w:val="hybridMultilevel"/>
    <w:tmpl w:val="41748EEE"/>
    <w:lvl w:ilvl="0" w:tplc="BBAC25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450E9F"/>
    <w:multiLevelType w:val="hybridMultilevel"/>
    <w:tmpl w:val="47481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B1661F"/>
    <w:multiLevelType w:val="hybridMultilevel"/>
    <w:tmpl w:val="E870A5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A36339"/>
    <w:multiLevelType w:val="hybridMultilevel"/>
    <w:tmpl w:val="7194B718"/>
    <w:lvl w:ilvl="0" w:tplc="1CECC94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836A5"/>
    <w:multiLevelType w:val="hybridMultilevel"/>
    <w:tmpl w:val="503CA6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2619DC"/>
    <w:multiLevelType w:val="multilevel"/>
    <w:tmpl w:val="516617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69F001F"/>
    <w:multiLevelType w:val="hybridMultilevel"/>
    <w:tmpl w:val="9CD4D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5C0A21"/>
    <w:multiLevelType w:val="hybridMultilevel"/>
    <w:tmpl w:val="750A8248"/>
    <w:lvl w:ilvl="0" w:tplc="AC24860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A23EB"/>
    <w:multiLevelType w:val="hybridMultilevel"/>
    <w:tmpl w:val="70FCDE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0D5DF6"/>
    <w:multiLevelType w:val="hybridMultilevel"/>
    <w:tmpl w:val="54FA8D10"/>
    <w:lvl w:ilvl="0" w:tplc="DADE278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6DCE59E9"/>
    <w:multiLevelType w:val="hybridMultilevel"/>
    <w:tmpl w:val="A29E088A"/>
    <w:lvl w:ilvl="0" w:tplc="F66074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502ECA"/>
    <w:multiLevelType w:val="hybridMultilevel"/>
    <w:tmpl w:val="A926A2B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7102B"/>
    <w:multiLevelType w:val="hybridMultilevel"/>
    <w:tmpl w:val="ECAAB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2"/>
  </w:num>
  <w:num w:numId="4">
    <w:abstractNumId w:val="5"/>
  </w:num>
  <w:num w:numId="5">
    <w:abstractNumId w:val="14"/>
  </w:num>
  <w:num w:numId="6">
    <w:abstractNumId w:val="8"/>
  </w:num>
  <w:num w:numId="7">
    <w:abstractNumId w:val="10"/>
  </w:num>
  <w:num w:numId="8">
    <w:abstractNumId w:val="9"/>
  </w:num>
  <w:num w:numId="9">
    <w:abstractNumId w:val="6"/>
  </w:num>
  <w:num w:numId="10">
    <w:abstractNumId w:val="11"/>
  </w:num>
  <w:num w:numId="11">
    <w:abstractNumId w:val="0"/>
  </w:num>
  <w:num w:numId="12">
    <w:abstractNumId w:val="2"/>
  </w:num>
  <w:num w:numId="13">
    <w:abstractNumId w:val="7"/>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6F"/>
    <w:rsid w:val="000138CF"/>
    <w:rsid w:val="00016396"/>
    <w:rsid w:val="00072479"/>
    <w:rsid w:val="000730C6"/>
    <w:rsid w:val="00087449"/>
    <w:rsid w:val="000A2011"/>
    <w:rsid w:val="000B09C8"/>
    <w:rsid w:val="000B4AE4"/>
    <w:rsid w:val="000D3115"/>
    <w:rsid w:val="000E4CEC"/>
    <w:rsid w:val="000E4EAB"/>
    <w:rsid w:val="000E6723"/>
    <w:rsid w:val="00120056"/>
    <w:rsid w:val="00123DB0"/>
    <w:rsid w:val="00160E85"/>
    <w:rsid w:val="00161988"/>
    <w:rsid w:val="00165574"/>
    <w:rsid w:val="001762D4"/>
    <w:rsid w:val="00184B49"/>
    <w:rsid w:val="001B13F2"/>
    <w:rsid w:val="001B719C"/>
    <w:rsid w:val="001D1A0A"/>
    <w:rsid w:val="001D2557"/>
    <w:rsid w:val="001D43A3"/>
    <w:rsid w:val="001F7792"/>
    <w:rsid w:val="00217C64"/>
    <w:rsid w:val="00245195"/>
    <w:rsid w:val="002706CA"/>
    <w:rsid w:val="002A1F15"/>
    <w:rsid w:val="002C02AB"/>
    <w:rsid w:val="002C2E4A"/>
    <w:rsid w:val="002C6B45"/>
    <w:rsid w:val="002D2DD7"/>
    <w:rsid w:val="002F587E"/>
    <w:rsid w:val="0030188C"/>
    <w:rsid w:val="00306580"/>
    <w:rsid w:val="003252B5"/>
    <w:rsid w:val="00332E52"/>
    <w:rsid w:val="00335884"/>
    <w:rsid w:val="00354D65"/>
    <w:rsid w:val="00366BAC"/>
    <w:rsid w:val="00373E07"/>
    <w:rsid w:val="003A7F77"/>
    <w:rsid w:val="003E1831"/>
    <w:rsid w:val="003F73EE"/>
    <w:rsid w:val="004054D2"/>
    <w:rsid w:val="00413B43"/>
    <w:rsid w:val="00422098"/>
    <w:rsid w:val="00425D1D"/>
    <w:rsid w:val="00435B56"/>
    <w:rsid w:val="00444F1B"/>
    <w:rsid w:val="004615A0"/>
    <w:rsid w:val="00463D9B"/>
    <w:rsid w:val="004924B0"/>
    <w:rsid w:val="004A53DE"/>
    <w:rsid w:val="004C2A0A"/>
    <w:rsid w:val="00563E43"/>
    <w:rsid w:val="005752E4"/>
    <w:rsid w:val="00577E3C"/>
    <w:rsid w:val="00587F30"/>
    <w:rsid w:val="005A0DA6"/>
    <w:rsid w:val="005A25B0"/>
    <w:rsid w:val="005C007E"/>
    <w:rsid w:val="006128E5"/>
    <w:rsid w:val="00627334"/>
    <w:rsid w:val="006451CD"/>
    <w:rsid w:val="006740E3"/>
    <w:rsid w:val="006B1022"/>
    <w:rsid w:val="006C47A6"/>
    <w:rsid w:val="00702AFA"/>
    <w:rsid w:val="007232F8"/>
    <w:rsid w:val="00723529"/>
    <w:rsid w:val="00723584"/>
    <w:rsid w:val="007261B2"/>
    <w:rsid w:val="007532FE"/>
    <w:rsid w:val="00761853"/>
    <w:rsid w:val="00770298"/>
    <w:rsid w:val="00777AA0"/>
    <w:rsid w:val="007A38B7"/>
    <w:rsid w:val="007C74F4"/>
    <w:rsid w:val="007D7D84"/>
    <w:rsid w:val="00850319"/>
    <w:rsid w:val="008553A6"/>
    <w:rsid w:val="00875324"/>
    <w:rsid w:val="00894989"/>
    <w:rsid w:val="008B0E34"/>
    <w:rsid w:val="008E0CAF"/>
    <w:rsid w:val="008F056F"/>
    <w:rsid w:val="00901ABD"/>
    <w:rsid w:val="009426C7"/>
    <w:rsid w:val="00955391"/>
    <w:rsid w:val="00973DDB"/>
    <w:rsid w:val="00974B18"/>
    <w:rsid w:val="00995A1F"/>
    <w:rsid w:val="00996238"/>
    <w:rsid w:val="009C4EF8"/>
    <w:rsid w:val="00A51384"/>
    <w:rsid w:val="00A513D4"/>
    <w:rsid w:val="00A77E77"/>
    <w:rsid w:val="00A95DE9"/>
    <w:rsid w:val="00AA606C"/>
    <w:rsid w:val="00AB077F"/>
    <w:rsid w:val="00AB3771"/>
    <w:rsid w:val="00AC268E"/>
    <w:rsid w:val="00AE108F"/>
    <w:rsid w:val="00AE38F7"/>
    <w:rsid w:val="00AF3724"/>
    <w:rsid w:val="00AF4EBB"/>
    <w:rsid w:val="00B13AE5"/>
    <w:rsid w:val="00B200DB"/>
    <w:rsid w:val="00B21F2C"/>
    <w:rsid w:val="00B3761B"/>
    <w:rsid w:val="00B41D60"/>
    <w:rsid w:val="00B63660"/>
    <w:rsid w:val="00B709D0"/>
    <w:rsid w:val="00B8345A"/>
    <w:rsid w:val="00BA28C4"/>
    <w:rsid w:val="00BA3C2A"/>
    <w:rsid w:val="00BB4B81"/>
    <w:rsid w:val="00BB706E"/>
    <w:rsid w:val="00BC35B7"/>
    <w:rsid w:val="00BE2054"/>
    <w:rsid w:val="00C01541"/>
    <w:rsid w:val="00C14779"/>
    <w:rsid w:val="00C25904"/>
    <w:rsid w:val="00C3620C"/>
    <w:rsid w:val="00C4190D"/>
    <w:rsid w:val="00C528D8"/>
    <w:rsid w:val="00C611E8"/>
    <w:rsid w:val="00C63AB4"/>
    <w:rsid w:val="00C77DB3"/>
    <w:rsid w:val="00C80C08"/>
    <w:rsid w:val="00CA6C9A"/>
    <w:rsid w:val="00CB08F9"/>
    <w:rsid w:val="00CC59C2"/>
    <w:rsid w:val="00CE5E7B"/>
    <w:rsid w:val="00CF2C24"/>
    <w:rsid w:val="00CF5787"/>
    <w:rsid w:val="00D13206"/>
    <w:rsid w:val="00D16B3D"/>
    <w:rsid w:val="00D21EDB"/>
    <w:rsid w:val="00D60016"/>
    <w:rsid w:val="00D77D4F"/>
    <w:rsid w:val="00D94076"/>
    <w:rsid w:val="00DA3A46"/>
    <w:rsid w:val="00DC406C"/>
    <w:rsid w:val="00DC5906"/>
    <w:rsid w:val="00DE315C"/>
    <w:rsid w:val="00E066AC"/>
    <w:rsid w:val="00E12964"/>
    <w:rsid w:val="00E25474"/>
    <w:rsid w:val="00E35439"/>
    <w:rsid w:val="00E358FF"/>
    <w:rsid w:val="00E35E9B"/>
    <w:rsid w:val="00E36DBD"/>
    <w:rsid w:val="00E46EFC"/>
    <w:rsid w:val="00E91090"/>
    <w:rsid w:val="00EB32CE"/>
    <w:rsid w:val="00EE4015"/>
    <w:rsid w:val="00EE51D6"/>
    <w:rsid w:val="00EF2348"/>
    <w:rsid w:val="00F0037C"/>
    <w:rsid w:val="00F03670"/>
    <w:rsid w:val="00F110B1"/>
    <w:rsid w:val="00F26465"/>
    <w:rsid w:val="00F614C4"/>
    <w:rsid w:val="00F723E2"/>
    <w:rsid w:val="00FA54B9"/>
    <w:rsid w:val="00FB670B"/>
    <w:rsid w:val="00FC639B"/>
    <w:rsid w:val="00FD5FA6"/>
    <w:rsid w:val="00FE0399"/>
    <w:rsid w:val="00FE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7257A9"/>
  <w15:docId w15:val="{A15FA652-6BD2-423E-93FC-841C9D94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4D2"/>
    <w:pPr>
      <w:ind w:left="720"/>
      <w:contextualSpacing/>
    </w:pPr>
  </w:style>
  <w:style w:type="paragraph" w:styleId="Header">
    <w:name w:val="header"/>
    <w:basedOn w:val="Normal"/>
    <w:link w:val="HeaderChar"/>
    <w:uiPriority w:val="99"/>
    <w:unhideWhenUsed/>
    <w:rsid w:val="007C7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4F4"/>
  </w:style>
  <w:style w:type="paragraph" w:styleId="Footer">
    <w:name w:val="footer"/>
    <w:basedOn w:val="Normal"/>
    <w:link w:val="FooterChar"/>
    <w:uiPriority w:val="99"/>
    <w:unhideWhenUsed/>
    <w:rsid w:val="007C7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4F4"/>
  </w:style>
  <w:style w:type="paragraph" w:styleId="BalloonText">
    <w:name w:val="Balloon Text"/>
    <w:basedOn w:val="Normal"/>
    <w:link w:val="BalloonTextChar"/>
    <w:uiPriority w:val="99"/>
    <w:semiHidden/>
    <w:unhideWhenUsed/>
    <w:rsid w:val="00B70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9D0"/>
    <w:rPr>
      <w:rFonts w:ascii="Segoe UI" w:hAnsi="Segoe UI" w:cs="Segoe UI"/>
      <w:sz w:val="18"/>
      <w:szCs w:val="18"/>
    </w:rPr>
  </w:style>
  <w:style w:type="character" w:styleId="CommentReference">
    <w:name w:val="annotation reference"/>
    <w:basedOn w:val="DefaultParagraphFont"/>
    <w:uiPriority w:val="99"/>
    <w:semiHidden/>
    <w:unhideWhenUsed/>
    <w:rsid w:val="00161988"/>
    <w:rPr>
      <w:sz w:val="16"/>
      <w:szCs w:val="16"/>
    </w:rPr>
  </w:style>
  <w:style w:type="paragraph" w:styleId="CommentText">
    <w:name w:val="annotation text"/>
    <w:basedOn w:val="Normal"/>
    <w:link w:val="CommentTextChar"/>
    <w:uiPriority w:val="99"/>
    <w:semiHidden/>
    <w:unhideWhenUsed/>
    <w:rsid w:val="00161988"/>
    <w:pPr>
      <w:spacing w:line="240" w:lineRule="auto"/>
    </w:pPr>
    <w:rPr>
      <w:sz w:val="20"/>
      <w:szCs w:val="20"/>
    </w:rPr>
  </w:style>
  <w:style w:type="character" w:customStyle="1" w:styleId="CommentTextChar">
    <w:name w:val="Comment Text Char"/>
    <w:basedOn w:val="DefaultParagraphFont"/>
    <w:link w:val="CommentText"/>
    <w:uiPriority w:val="99"/>
    <w:semiHidden/>
    <w:rsid w:val="00161988"/>
    <w:rPr>
      <w:sz w:val="20"/>
      <w:szCs w:val="20"/>
    </w:rPr>
  </w:style>
  <w:style w:type="paragraph" w:styleId="CommentSubject">
    <w:name w:val="annotation subject"/>
    <w:basedOn w:val="CommentText"/>
    <w:next w:val="CommentText"/>
    <w:link w:val="CommentSubjectChar"/>
    <w:uiPriority w:val="99"/>
    <w:semiHidden/>
    <w:unhideWhenUsed/>
    <w:rsid w:val="00161988"/>
    <w:rPr>
      <w:b/>
      <w:bCs/>
    </w:rPr>
  </w:style>
  <w:style w:type="character" w:customStyle="1" w:styleId="CommentSubjectChar">
    <w:name w:val="Comment Subject Char"/>
    <w:basedOn w:val="CommentTextChar"/>
    <w:link w:val="CommentSubject"/>
    <w:uiPriority w:val="99"/>
    <w:semiHidden/>
    <w:rsid w:val="00161988"/>
    <w:rPr>
      <w:b/>
      <w:bCs/>
      <w:sz w:val="20"/>
      <w:szCs w:val="20"/>
    </w:rPr>
  </w:style>
  <w:style w:type="paragraph" w:styleId="Revision">
    <w:name w:val="Revision"/>
    <w:hidden/>
    <w:uiPriority w:val="99"/>
    <w:semiHidden/>
    <w:rsid w:val="00444F1B"/>
    <w:pPr>
      <w:spacing w:after="0" w:line="240" w:lineRule="auto"/>
    </w:pPr>
  </w:style>
  <w:style w:type="character" w:styleId="Hyperlink">
    <w:name w:val="Hyperlink"/>
    <w:basedOn w:val="DefaultParagraphFont"/>
    <w:uiPriority w:val="99"/>
    <w:unhideWhenUsed/>
    <w:rsid w:val="001D25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E10EF-4C57-4C5E-81A1-DE5CD2DE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 Virginia D.</dc:creator>
  <cp:lastModifiedBy>Evans, Virginia D.</cp:lastModifiedBy>
  <cp:revision>2</cp:revision>
  <cp:lastPrinted>2017-03-07T15:15:00Z</cp:lastPrinted>
  <dcterms:created xsi:type="dcterms:W3CDTF">2017-03-07T15:35:00Z</dcterms:created>
  <dcterms:modified xsi:type="dcterms:W3CDTF">2017-03-07T15:35:00Z</dcterms:modified>
</cp:coreProperties>
</file>